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C5" w:rsidRDefault="00D41CC5" w:rsidP="00D41CC5">
      <w:pPr>
        <w:pStyle w:val="a4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D41CC5" w:rsidRDefault="00D41CC5" w:rsidP="00D41CC5">
      <w:pPr>
        <w:pStyle w:val="a4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D41CC5" w:rsidRDefault="00D41CC5" w:rsidP="00D41CC5">
      <w:pPr>
        <w:pStyle w:val="a4"/>
        <w:spacing w:line="360" w:lineRule="auto"/>
        <w:jc w:val="center"/>
        <w:rPr>
          <w:b w:val="0"/>
          <w:sz w:val="20"/>
        </w:rPr>
      </w:pPr>
    </w:p>
    <w:p w:rsidR="00D41CC5" w:rsidRDefault="00D41CC5" w:rsidP="00D41CC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D41CC5" w:rsidTr="00D41CC5">
        <w:trPr>
          <w:trHeight w:val="1033"/>
        </w:trPr>
        <w:tc>
          <w:tcPr>
            <w:tcW w:w="6836" w:type="dxa"/>
            <w:hideMark/>
          </w:tcPr>
          <w:p w:rsidR="00D41CC5" w:rsidRDefault="00D41CC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D41CC5" w:rsidRDefault="00D41C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D41CC5" w:rsidRDefault="00D41CC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D41CC5" w:rsidRDefault="00D41CC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41CC5" w:rsidRDefault="00D41CC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D41CC5" w:rsidRDefault="00D41CC5" w:rsidP="00D41CC5">
      <w:pPr>
        <w:spacing w:after="0" w:line="360" w:lineRule="auto"/>
        <w:rPr>
          <w:rFonts w:ascii="Times New Roman" w:hAnsi="Times New Roman" w:cs="Times New Roman"/>
        </w:rPr>
      </w:pPr>
    </w:p>
    <w:p w:rsidR="00D41CC5" w:rsidRDefault="00D41CC5" w:rsidP="00D41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CC5" w:rsidRDefault="00D41CC5" w:rsidP="00D41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CC5" w:rsidRDefault="00D41CC5" w:rsidP="00D41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CC5" w:rsidRDefault="00D41CC5" w:rsidP="00D41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CC5" w:rsidRDefault="00D41CC5" w:rsidP="00D41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CC5" w:rsidRDefault="00D41CC5" w:rsidP="00D41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CC5" w:rsidRDefault="00D41CC5" w:rsidP="00D41C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D41CC5" w:rsidRDefault="00D41CC5" w:rsidP="00D41C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«Литературное чтение»</w:t>
      </w:r>
    </w:p>
    <w:p w:rsidR="00D41CC5" w:rsidRDefault="00D41CC5" w:rsidP="00D41C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2 класс</w:t>
      </w:r>
    </w:p>
    <w:p w:rsidR="00D41CC5" w:rsidRDefault="00D41CC5" w:rsidP="00D41C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D41CC5" w:rsidRDefault="00D41CC5" w:rsidP="00D41C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CC5" w:rsidRDefault="00D41CC5" w:rsidP="00D41C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CC5" w:rsidRDefault="00D41CC5" w:rsidP="00D41C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CC5" w:rsidRDefault="00D41CC5" w:rsidP="00D41C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CC5" w:rsidRDefault="00D41CC5" w:rsidP="00D41C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CC5" w:rsidRDefault="00D41CC5" w:rsidP="00D41C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CC5" w:rsidRDefault="00D41CC5" w:rsidP="00D41C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CC5" w:rsidRDefault="00D41CC5" w:rsidP="00D41C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D41CC5" w:rsidRDefault="00D41CC5" w:rsidP="00D41CC5">
      <w:pPr>
        <w:pStyle w:val="a6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Скорынина</w:t>
      </w:r>
      <w:proofErr w:type="spellEnd"/>
      <w:r>
        <w:rPr>
          <w:color w:val="000000"/>
        </w:rPr>
        <w:t xml:space="preserve"> О.В.</w:t>
      </w:r>
    </w:p>
    <w:p w:rsidR="00D41CC5" w:rsidRDefault="00D41CC5" w:rsidP="00D41CC5">
      <w:pPr>
        <w:pStyle w:val="a4"/>
        <w:spacing w:line="360" w:lineRule="auto"/>
        <w:jc w:val="left"/>
        <w:rPr>
          <w:b w:val="0"/>
          <w:sz w:val="20"/>
        </w:rPr>
      </w:pPr>
    </w:p>
    <w:p w:rsidR="00D41CC5" w:rsidRDefault="00D41CC5" w:rsidP="0023728F">
      <w:pPr>
        <w:pStyle w:val="a4"/>
        <w:spacing w:line="360" w:lineRule="auto"/>
        <w:jc w:val="center"/>
        <w:rPr>
          <w:b w:val="0"/>
          <w:sz w:val="20"/>
        </w:rPr>
      </w:pPr>
    </w:p>
    <w:p w:rsidR="0023728F" w:rsidRPr="00336ED5" w:rsidRDefault="0023728F" w:rsidP="002372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28F" w:rsidRDefault="0023728F" w:rsidP="002372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28F" w:rsidRPr="00D41CC5" w:rsidRDefault="0023728F" w:rsidP="00866481">
      <w:pPr>
        <w:keepNext/>
        <w:spacing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C5" w:rsidRDefault="00D41CC5" w:rsidP="00D41CC5">
      <w:pPr>
        <w:keepNext/>
        <w:spacing w:after="120" w:line="264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1CC5" w:rsidRDefault="00D41CC5" w:rsidP="00866481">
      <w:pPr>
        <w:spacing w:after="165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C5" w:rsidRDefault="00D41CC5" w:rsidP="00866481">
      <w:pPr>
        <w:spacing w:after="165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81" w:rsidRPr="00866481" w:rsidRDefault="00866481" w:rsidP="00866481">
      <w:pPr>
        <w:spacing w:after="165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66481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866481" w:rsidRDefault="00866481" w:rsidP="0086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Адаптированная рабочая п</w:t>
      </w:r>
      <w:r w:rsidRPr="00866481">
        <w:rPr>
          <w:rFonts w:ascii="Times New Roman" w:hAnsi="Times New Roman" w:cs="Times New Roman"/>
          <w:sz w:val="28"/>
          <w:szCs w:val="24"/>
        </w:rPr>
        <w:t xml:space="preserve">рограмма </w:t>
      </w:r>
      <w:r>
        <w:rPr>
          <w:rFonts w:ascii="Times New Roman" w:hAnsi="Times New Roman" w:cs="Times New Roman"/>
          <w:sz w:val="28"/>
          <w:szCs w:val="24"/>
        </w:rPr>
        <w:t xml:space="preserve">по предмету «Литературное чтение» для 2-го класса </w:t>
      </w:r>
      <w:r w:rsidRPr="00866481">
        <w:rPr>
          <w:rFonts w:ascii="Times New Roman" w:hAnsi="Times New Roman" w:cs="Times New Roman"/>
          <w:sz w:val="28"/>
          <w:szCs w:val="24"/>
        </w:rPr>
        <w:t>разработана на основе Федерального государ</w:t>
      </w:r>
      <w:r w:rsidRPr="00866481">
        <w:rPr>
          <w:rFonts w:ascii="Times New Roman" w:hAnsi="Times New Roman" w:cs="Times New Roman"/>
          <w:sz w:val="28"/>
          <w:szCs w:val="24"/>
        </w:rPr>
        <w:softHyphen/>
        <w:t>ственного образовательного стандарта начального общего обра</w:t>
      </w:r>
      <w:r w:rsidRPr="00866481">
        <w:rPr>
          <w:rFonts w:ascii="Times New Roman" w:hAnsi="Times New Roman" w:cs="Times New Roman"/>
          <w:sz w:val="28"/>
          <w:szCs w:val="24"/>
        </w:rPr>
        <w:softHyphen/>
        <w:t xml:space="preserve">зования, примерной программы по литературному чтению и на основе авторской программы </w:t>
      </w:r>
      <w:r w:rsidRPr="00866481">
        <w:rPr>
          <w:rFonts w:ascii="Times New Roman" w:hAnsi="Times New Roman" w:cs="Times New Roman"/>
          <w:i/>
          <w:iCs/>
          <w:sz w:val="28"/>
          <w:szCs w:val="24"/>
        </w:rPr>
        <w:t>Л.Ф. Климановой, В.Г. Горецкого, М.В. </w:t>
      </w:r>
      <w:proofErr w:type="spellStart"/>
      <w:r w:rsidRPr="00866481">
        <w:rPr>
          <w:rFonts w:ascii="Times New Roman" w:hAnsi="Times New Roman" w:cs="Times New Roman"/>
          <w:i/>
          <w:iCs/>
          <w:sz w:val="28"/>
          <w:szCs w:val="24"/>
        </w:rPr>
        <w:t>Головановой</w:t>
      </w:r>
      <w:proofErr w:type="spellEnd"/>
      <w:r w:rsidRPr="00866481">
        <w:rPr>
          <w:rFonts w:ascii="Times New Roman" w:hAnsi="Times New Roman" w:cs="Times New Roman"/>
          <w:i/>
          <w:iCs/>
          <w:sz w:val="28"/>
          <w:szCs w:val="24"/>
        </w:rPr>
        <w:t>.   (</w:t>
      </w:r>
      <w:r w:rsidRPr="00866481">
        <w:rPr>
          <w:rFonts w:ascii="Times New Roman" w:hAnsi="Times New Roman" w:cs="Times New Roman"/>
          <w:sz w:val="28"/>
          <w:szCs w:val="24"/>
        </w:rPr>
        <w:t xml:space="preserve"> УМК  «Школа России»)</w:t>
      </w:r>
    </w:p>
    <w:p w:rsidR="002B654A" w:rsidRPr="002B654A" w:rsidRDefault="002B654A" w:rsidP="002B6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654A">
        <w:rPr>
          <w:rFonts w:ascii="Times New Roman" w:hAnsi="Times New Roman" w:cs="Times New Roman"/>
          <w:sz w:val="28"/>
          <w:szCs w:val="24"/>
        </w:rPr>
        <w:t xml:space="preserve">Успешность изучения </w:t>
      </w:r>
      <w:r>
        <w:rPr>
          <w:rFonts w:ascii="Times New Roman" w:hAnsi="Times New Roman" w:cs="Times New Roman"/>
          <w:sz w:val="28"/>
          <w:szCs w:val="24"/>
        </w:rPr>
        <w:t xml:space="preserve">предмета  «Литературное чтение» </w:t>
      </w:r>
      <w:r w:rsidRPr="002B654A">
        <w:rPr>
          <w:rFonts w:ascii="Times New Roman" w:hAnsi="Times New Roman" w:cs="Times New Roman"/>
          <w:sz w:val="28"/>
          <w:szCs w:val="24"/>
        </w:rPr>
        <w:t xml:space="preserve"> обеспечи</w:t>
      </w:r>
      <w:r w:rsidRPr="002B654A">
        <w:rPr>
          <w:rFonts w:ascii="Times New Roman" w:hAnsi="Times New Roman" w:cs="Times New Roman"/>
          <w:sz w:val="28"/>
          <w:szCs w:val="24"/>
        </w:rPr>
        <w:softHyphen/>
        <w:t>вает результативность по другим предметам начальной школы.</w:t>
      </w:r>
    </w:p>
    <w:p w:rsidR="002B654A" w:rsidRPr="002B654A" w:rsidRDefault="002B654A" w:rsidP="002B6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654A">
        <w:rPr>
          <w:rFonts w:ascii="Times New Roman" w:hAnsi="Times New Roman" w:cs="Times New Roman"/>
          <w:sz w:val="28"/>
          <w:szCs w:val="24"/>
        </w:rPr>
        <w:t>Курс литературного чтения направлен на достижение следу</w:t>
      </w:r>
      <w:r w:rsidRPr="002B654A">
        <w:rPr>
          <w:rFonts w:ascii="Times New Roman" w:hAnsi="Times New Roman" w:cs="Times New Roman"/>
          <w:sz w:val="28"/>
          <w:szCs w:val="24"/>
        </w:rPr>
        <w:softHyphen/>
        <w:t>ющих целей:</w:t>
      </w:r>
    </w:p>
    <w:p w:rsidR="002B654A" w:rsidRPr="002B654A" w:rsidRDefault="002B654A" w:rsidP="002B6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654A">
        <w:rPr>
          <w:rFonts w:ascii="Times New Roman" w:hAnsi="Times New Roman" w:cs="Times New Roman"/>
          <w:sz w:val="28"/>
          <w:szCs w:val="24"/>
        </w:rPr>
        <w:t>— овладение осознанным, правильным, беглым и вырази</w:t>
      </w:r>
      <w:r w:rsidRPr="002B654A">
        <w:rPr>
          <w:rFonts w:ascii="Times New Roman" w:hAnsi="Times New Roman" w:cs="Times New Roman"/>
          <w:sz w:val="28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2B654A">
        <w:rPr>
          <w:rFonts w:ascii="Times New Roman" w:hAnsi="Times New Roman" w:cs="Times New Roman"/>
          <w:sz w:val="28"/>
          <w:szCs w:val="24"/>
        </w:rPr>
        <w:softHyphen/>
        <w:t>дами текстов; развитие интереса к чтению и книге; формиро</w:t>
      </w:r>
      <w:r w:rsidRPr="002B654A">
        <w:rPr>
          <w:rFonts w:ascii="Times New Roman" w:hAnsi="Times New Roman" w:cs="Times New Roman"/>
          <w:sz w:val="28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2B654A" w:rsidRPr="002B654A" w:rsidRDefault="002B654A" w:rsidP="002B6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654A">
        <w:rPr>
          <w:rFonts w:ascii="Times New Roman" w:hAnsi="Times New Roman" w:cs="Times New Roman"/>
          <w:sz w:val="28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2B654A">
        <w:rPr>
          <w:rFonts w:ascii="Times New Roman" w:hAnsi="Times New Roman" w:cs="Times New Roman"/>
          <w:sz w:val="28"/>
          <w:szCs w:val="24"/>
        </w:rPr>
        <w:softHyphen/>
        <w:t>ственных произведений; формирование эстетического отноше</w:t>
      </w:r>
      <w:r w:rsidRPr="002B654A">
        <w:rPr>
          <w:rFonts w:ascii="Times New Roman" w:hAnsi="Times New Roman" w:cs="Times New Roman"/>
          <w:sz w:val="28"/>
          <w:szCs w:val="24"/>
        </w:rPr>
        <w:softHyphen/>
        <w:t>ния к слову и умения понимать художественное произведение;</w:t>
      </w:r>
    </w:p>
    <w:p w:rsidR="002B654A" w:rsidRDefault="002B654A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654A">
        <w:rPr>
          <w:rFonts w:ascii="Times New Roman" w:hAnsi="Times New Roman" w:cs="Times New Roman"/>
          <w:sz w:val="28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2B654A">
        <w:rPr>
          <w:rFonts w:ascii="Times New Roman" w:hAnsi="Times New Roman" w:cs="Times New Roman"/>
          <w:sz w:val="28"/>
          <w:szCs w:val="24"/>
        </w:rPr>
        <w:softHyphen/>
        <w:t>ственных представлений о добре, дружбе, правде и ответствен</w:t>
      </w:r>
      <w:r w:rsidRPr="002B654A">
        <w:rPr>
          <w:rFonts w:ascii="Times New Roman" w:hAnsi="Times New Roman" w:cs="Times New Roman"/>
          <w:sz w:val="28"/>
          <w:szCs w:val="24"/>
        </w:rPr>
        <w:softHyphen/>
        <w:t>ности; воспитание интереса и уважения к отечественной куль</w:t>
      </w:r>
      <w:r w:rsidRPr="002B654A">
        <w:rPr>
          <w:rFonts w:ascii="Times New Roman" w:hAnsi="Times New Roman" w:cs="Times New Roman"/>
          <w:sz w:val="28"/>
          <w:szCs w:val="24"/>
        </w:rPr>
        <w:softHyphen/>
        <w:t>туре и культуре народов многонациональной России и других стран.</w:t>
      </w:r>
    </w:p>
    <w:p w:rsidR="002B654A" w:rsidRDefault="002B654A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</w:t>
      </w:r>
      <w:r w:rsidR="00E90E95">
        <w:rPr>
          <w:rFonts w:ascii="Times New Roman" w:hAnsi="Times New Roman" w:cs="Times New Roman"/>
          <w:sz w:val="28"/>
          <w:szCs w:val="24"/>
        </w:rPr>
        <w:t>определяется:</w:t>
      </w:r>
    </w:p>
    <w:p w:rsidR="00E90E95" w:rsidRDefault="00E90E95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владением техникой чтения;</w:t>
      </w:r>
    </w:p>
    <w:p w:rsidR="00E90E95" w:rsidRDefault="00E90E95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-приемами понимания прочитанного и прослушанного произведения;</w:t>
      </w:r>
    </w:p>
    <w:p w:rsidR="00E90E95" w:rsidRDefault="00E90E95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знанием книг и умением их выбирать;</w:t>
      </w:r>
    </w:p>
    <w:p w:rsidR="00E90E95" w:rsidRPr="002B654A" w:rsidRDefault="00E90E95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духовной потребности в книге и чтении.</w:t>
      </w:r>
    </w:p>
    <w:p w:rsidR="002B654A" w:rsidRDefault="002B654A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654A">
        <w:rPr>
          <w:rFonts w:ascii="Times New Roman" w:hAnsi="Times New Roman" w:cs="Times New Roman"/>
          <w:sz w:val="28"/>
          <w:szCs w:val="24"/>
        </w:rPr>
        <w:t xml:space="preserve">  Литературное чтение как учебный предмет в начальной шко</w:t>
      </w:r>
      <w:r w:rsidRPr="002B654A">
        <w:rPr>
          <w:rFonts w:ascii="Times New Roman" w:hAnsi="Times New Roman" w:cs="Times New Roman"/>
          <w:sz w:val="28"/>
          <w:szCs w:val="24"/>
        </w:rPr>
        <w:softHyphen/>
        <w:t xml:space="preserve">ле имеет большое значение </w:t>
      </w:r>
      <w:r w:rsidRPr="002B654A">
        <w:rPr>
          <w:rFonts w:ascii="Times New Roman" w:hAnsi="Times New Roman" w:cs="Times New Roman"/>
          <w:b/>
          <w:sz w:val="28"/>
          <w:szCs w:val="24"/>
        </w:rPr>
        <w:t>в решении задач не только обуче</w:t>
      </w:r>
      <w:r w:rsidRPr="002B654A">
        <w:rPr>
          <w:rFonts w:ascii="Times New Roman" w:hAnsi="Times New Roman" w:cs="Times New Roman"/>
          <w:b/>
          <w:sz w:val="28"/>
          <w:szCs w:val="24"/>
        </w:rPr>
        <w:softHyphen/>
        <w:t>ния, но и воспитания</w:t>
      </w:r>
      <w:r w:rsidR="00E90E95">
        <w:rPr>
          <w:rFonts w:ascii="Times New Roman" w:hAnsi="Times New Roman" w:cs="Times New Roman"/>
          <w:sz w:val="28"/>
          <w:szCs w:val="24"/>
        </w:rPr>
        <w:t>:</w:t>
      </w:r>
    </w:p>
    <w:p w:rsidR="00F10547" w:rsidRPr="00F10547" w:rsidRDefault="00F10547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10547">
        <w:rPr>
          <w:rFonts w:ascii="Times New Roman" w:hAnsi="Times New Roman" w:cs="Times New Roman"/>
          <w:sz w:val="28"/>
        </w:rPr>
        <w:t xml:space="preserve">1. </w:t>
      </w:r>
      <w:r w:rsidRPr="00F10547">
        <w:rPr>
          <w:rFonts w:ascii="Times New Roman" w:hAnsi="Times New Roman" w:cs="Times New Roman"/>
          <w:b/>
          <w:sz w:val="28"/>
        </w:rPr>
        <w:t>Освоение общекультурных навыков чтения и понимание текста; воспитание интереса к чтению и книге.</w:t>
      </w:r>
    </w:p>
    <w:p w:rsidR="00F10547" w:rsidRPr="00F10547" w:rsidRDefault="00F10547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этой</w:t>
      </w:r>
      <w:r w:rsidRPr="00F10547">
        <w:rPr>
          <w:rFonts w:ascii="Times New Roman" w:hAnsi="Times New Roman" w:cs="Times New Roman"/>
          <w:sz w:val="28"/>
        </w:rPr>
        <w:t xml:space="preserve">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F10547">
        <w:rPr>
          <w:rFonts w:ascii="Times New Roman" w:hAnsi="Times New Roman" w:cs="Times New Roman"/>
          <w:sz w:val="28"/>
        </w:rPr>
        <w:t>общеучебное</w:t>
      </w:r>
      <w:proofErr w:type="spellEnd"/>
      <w:r w:rsidRPr="00F10547">
        <w:rPr>
          <w:rFonts w:ascii="Times New Roman" w:hAnsi="Times New Roman" w:cs="Times New Roman"/>
          <w:sz w:val="28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F10547" w:rsidRPr="00F10547" w:rsidRDefault="00F10547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10547">
        <w:rPr>
          <w:rFonts w:ascii="Times New Roman" w:hAnsi="Times New Roman" w:cs="Times New Roman"/>
          <w:sz w:val="28"/>
        </w:rPr>
        <w:t xml:space="preserve">2. </w:t>
      </w:r>
      <w:r w:rsidRPr="00F10547">
        <w:rPr>
          <w:rFonts w:ascii="Times New Roman" w:hAnsi="Times New Roman" w:cs="Times New Roman"/>
          <w:b/>
          <w:sz w:val="28"/>
        </w:rPr>
        <w:t>Овладение речевой, письменной и коммуникативной культурой.</w:t>
      </w:r>
    </w:p>
    <w:p w:rsidR="00F10547" w:rsidRPr="00F10547" w:rsidRDefault="00F10547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547">
        <w:rPr>
          <w:rFonts w:ascii="Times New Roman" w:hAnsi="Times New Roman" w:cs="Times New Roman"/>
          <w:sz w:val="28"/>
        </w:rPr>
        <w:lastRenderedPageBreak/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F10547" w:rsidRPr="00F10547" w:rsidRDefault="00F10547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10547">
        <w:rPr>
          <w:rFonts w:ascii="Times New Roman" w:hAnsi="Times New Roman" w:cs="Times New Roman"/>
          <w:sz w:val="28"/>
        </w:rPr>
        <w:t xml:space="preserve">3. </w:t>
      </w:r>
      <w:r w:rsidRPr="00F10547">
        <w:rPr>
          <w:rFonts w:ascii="Times New Roman" w:hAnsi="Times New Roman" w:cs="Times New Roman"/>
          <w:b/>
          <w:sz w:val="28"/>
        </w:rPr>
        <w:t>Воспитание эстетического отношения к действительности, отражённой в художественной литературе.</w:t>
      </w:r>
    </w:p>
    <w:p w:rsidR="00F10547" w:rsidRPr="00F10547" w:rsidRDefault="00F10547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547">
        <w:rPr>
          <w:rFonts w:ascii="Times New Roman" w:hAnsi="Times New Roman" w:cs="Times New Roman"/>
          <w:sz w:val="28"/>
        </w:rPr>
        <w:t xml:space="preserve">Решение этой задачи способствует пониманию художественного произведения как </w:t>
      </w:r>
      <w:r>
        <w:rPr>
          <w:rFonts w:ascii="Times New Roman" w:hAnsi="Times New Roman" w:cs="Times New Roman"/>
          <w:sz w:val="28"/>
        </w:rPr>
        <w:t>л</w:t>
      </w:r>
      <w:r w:rsidRPr="00F10547">
        <w:rPr>
          <w:rFonts w:ascii="Times New Roman" w:hAnsi="Times New Roman" w:cs="Times New Roman"/>
          <w:sz w:val="28"/>
        </w:rPr>
        <w:t xml:space="preserve">юбого вида искусства; формированию умения определять </w:t>
      </w:r>
      <w:r>
        <w:rPr>
          <w:rFonts w:ascii="Times New Roman" w:hAnsi="Times New Roman" w:cs="Times New Roman"/>
          <w:sz w:val="28"/>
        </w:rPr>
        <w:t>его художественную ценность и ан</w:t>
      </w:r>
      <w:r w:rsidRPr="00F10547">
        <w:rPr>
          <w:rFonts w:ascii="Times New Roman" w:hAnsi="Times New Roman" w:cs="Times New Roman"/>
          <w:sz w:val="28"/>
        </w:rPr>
        <w:t>ализировать (на доступном уровне) средства выраз</w:t>
      </w:r>
      <w:r>
        <w:rPr>
          <w:rFonts w:ascii="Times New Roman" w:hAnsi="Times New Roman" w:cs="Times New Roman"/>
          <w:sz w:val="28"/>
        </w:rPr>
        <w:t>ительности. Развивается умение ср</w:t>
      </w:r>
      <w:r w:rsidRPr="00F10547">
        <w:rPr>
          <w:rFonts w:ascii="Times New Roman" w:hAnsi="Times New Roman" w:cs="Times New Roman"/>
          <w:sz w:val="28"/>
        </w:rPr>
        <w:t>авнивать искусство слова с другими видами искусства (живопись, музыка); находить сход</w:t>
      </w:r>
      <w:r>
        <w:rPr>
          <w:rFonts w:ascii="Times New Roman" w:hAnsi="Times New Roman" w:cs="Times New Roman"/>
          <w:sz w:val="28"/>
        </w:rPr>
        <w:t xml:space="preserve">ство </w:t>
      </w:r>
      <w:r w:rsidRPr="00F10547">
        <w:rPr>
          <w:rFonts w:ascii="Times New Roman" w:hAnsi="Times New Roman" w:cs="Times New Roman"/>
          <w:sz w:val="28"/>
        </w:rPr>
        <w:t>и различия используемых художественных средств; со</w:t>
      </w:r>
      <w:r>
        <w:rPr>
          <w:rFonts w:ascii="Times New Roman" w:hAnsi="Times New Roman" w:cs="Times New Roman"/>
          <w:sz w:val="28"/>
        </w:rPr>
        <w:t>здавать свои собственные художест</w:t>
      </w:r>
      <w:r w:rsidRPr="00F10547">
        <w:rPr>
          <w:rFonts w:ascii="Times New Roman" w:hAnsi="Times New Roman" w:cs="Times New Roman"/>
          <w:sz w:val="28"/>
        </w:rPr>
        <w:t>венные произведения на основе прочитанных.</w:t>
      </w:r>
    </w:p>
    <w:p w:rsidR="00F10547" w:rsidRPr="00F10547" w:rsidRDefault="00F10547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547">
        <w:rPr>
          <w:rFonts w:ascii="Times New Roman" w:hAnsi="Times New Roman" w:cs="Times New Roman"/>
          <w:sz w:val="28"/>
        </w:rPr>
        <w:t xml:space="preserve">4. </w:t>
      </w:r>
      <w:r w:rsidRPr="00F10547">
        <w:rPr>
          <w:rFonts w:ascii="Times New Roman" w:hAnsi="Times New Roman" w:cs="Times New Roman"/>
          <w:b/>
          <w:sz w:val="28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F10547" w:rsidRDefault="00F10547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547">
        <w:rPr>
          <w:rFonts w:ascii="Times New Roman" w:hAnsi="Times New Roman" w:cs="Times New Roman"/>
          <w:sz w:val="28"/>
        </w:rPr>
        <w:t>С учётом особенностей художественной литературы,</w:t>
      </w:r>
      <w:r>
        <w:rPr>
          <w:rFonts w:ascii="Times New Roman" w:hAnsi="Times New Roman" w:cs="Times New Roman"/>
          <w:sz w:val="28"/>
        </w:rPr>
        <w:t xml:space="preserve"> её нравственной сущности, влияния </w:t>
      </w:r>
      <w:r w:rsidRPr="00F10547">
        <w:rPr>
          <w:rFonts w:ascii="Times New Roman" w:hAnsi="Times New Roman" w:cs="Times New Roman"/>
          <w:sz w:val="28"/>
        </w:rPr>
        <w:t>на становление личности маленького читателя, реше</w:t>
      </w:r>
      <w:r>
        <w:rPr>
          <w:rFonts w:ascii="Times New Roman" w:hAnsi="Times New Roman" w:cs="Times New Roman"/>
          <w:sz w:val="28"/>
        </w:rPr>
        <w:t xml:space="preserve">ние этой задачи приобретает особое </w:t>
      </w:r>
      <w:r w:rsidRPr="00F10547">
        <w:rPr>
          <w:rFonts w:ascii="Times New Roman" w:hAnsi="Times New Roman" w:cs="Times New Roman"/>
          <w:sz w:val="28"/>
        </w:rPr>
        <w:t>значение. В процессе работы с художественным пр</w:t>
      </w:r>
      <w:r>
        <w:rPr>
          <w:rFonts w:ascii="Times New Roman" w:hAnsi="Times New Roman" w:cs="Times New Roman"/>
          <w:sz w:val="28"/>
        </w:rPr>
        <w:t>оизведением младший школьник осваива</w:t>
      </w:r>
      <w:r w:rsidRPr="00F10547">
        <w:rPr>
          <w:rFonts w:ascii="Times New Roman" w:hAnsi="Times New Roman" w:cs="Times New Roman"/>
          <w:sz w:val="28"/>
        </w:rPr>
        <w:t xml:space="preserve">ет основные нравственно-этические ценности взаимодействия с окружающим миром, </w:t>
      </w:r>
      <w:r>
        <w:rPr>
          <w:rFonts w:ascii="Times New Roman" w:hAnsi="Times New Roman" w:cs="Times New Roman"/>
          <w:sz w:val="28"/>
        </w:rPr>
        <w:t>полу</w:t>
      </w:r>
      <w:r w:rsidRPr="00F10547">
        <w:rPr>
          <w:rFonts w:ascii="Times New Roman" w:hAnsi="Times New Roman" w:cs="Times New Roman"/>
          <w:sz w:val="28"/>
        </w:rPr>
        <w:t>чает навык анализа положительных и отрицательных</w:t>
      </w:r>
      <w:r>
        <w:rPr>
          <w:rFonts w:ascii="Times New Roman" w:hAnsi="Times New Roman" w:cs="Times New Roman"/>
          <w:sz w:val="28"/>
        </w:rPr>
        <w:t xml:space="preserve"> действий героев, событий. Пониман</w:t>
      </w:r>
      <w:r w:rsidRPr="00F10547">
        <w:rPr>
          <w:rFonts w:ascii="Times New Roman" w:hAnsi="Times New Roman" w:cs="Times New Roman"/>
          <w:sz w:val="28"/>
        </w:rPr>
        <w:t>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F10547" w:rsidRDefault="00F10547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10547" w:rsidRPr="00F10547" w:rsidRDefault="00F10547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547">
        <w:rPr>
          <w:rFonts w:ascii="Times New Roman" w:hAnsi="Times New Roman" w:cs="Times New Roman"/>
          <w:sz w:val="28"/>
        </w:rPr>
        <w:t>Курс «Литературное чтение» отличается следующими особенностями:</w:t>
      </w:r>
    </w:p>
    <w:p w:rsidR="00F10547" w:rsidRPr="00F10547" w:rsidRDefault="00F10547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547">
        <w:rPr>
          <w:rFonts w:ascii="Times New Roman" w:hAnsi="Times New Roman" w:cs="Times New Roman"/>
          <w:sz w:val="28"/>
        </w:rPr>
        <w:t xml:space="preserve">• широким </w:t>
      </w:r>
      <w:proofErr w:type="spellStart"/>
      <w:r w:rsidRPr="00F10547">
        <w:rPr>
          <w:rFonts w:ascii="Times New Roman" w:hAnsi="Times New Roman" w:cs="Times New Roman"/>
          <w:sz w:val="28"/>
        </w:rPr>
        <w:t>видо-жанровым</w:t>
      </w:r>
      <w:proofErr w:type="spellEnd"/>
      <w:r w:rsidRPr="00F10547">
        <w:rPr>
          <w:rFonts w:ascii="Times New Roman" w:hAnsi="Times New Roman" w:cs="Times New Roman"/>
          <w:sz w:val="28"/>
        </w:rPr>
        <w:t xml:space="preserve"> и тематическим диапазоном литературных произведений;</w:t>
      </w:r>
    </w:p>
    <w:p w:rsidR="00F10547" w:rsidRDefault="00F10547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547">
        <w:rPr>
          <w:rFonts w:ascii="Times New Roman" w:hAnsi="Times New Roman" w:cs="Times New Roman"/>
          <w:sz w:val="28"/>
        </w:rPr>
        <w:t xml:space="preserve">• соответствием учебного материала и способов его систематизации ведущей задаче </w:t>
      </w:r>
      <w:r>
        <w:rPr>
          <w:rFonts w:ascii="Times New Roman" w:hAnsi="Times New Roman" w:cs="Times New Roman"/>
          <w:sz w:val="28"/>
        </w:rPr>
        <w:t>в</w:t>
      </w:r>
      <w:r w:rsidRPr="00F10547">
        <w:rPr>
          <w:rFonts w:ascii="Times New Roman" w:hAnsi="Times New Roman" w:cs="Times New Roman"/>
          <w:sz w:val="28"/>
        </w:rPr>
        <w:t>торого года обучения - формированию базовых читательских компетенций и ли</w:t>
      </w:r>
      <w:r>
        <w:rPr>
          <w:rFonts w:ascii="Times New Roman" w:hAnsi="Times New Roman" w:cs="Times New Roman"/>
          <w:sz w:val="28"/>
        </w:rPr>
        <w:t>чностных к</w:t>
      </w:r>
      <w:r w:rsidRPr="00F10547">
        <w:rPr>
          <w:rFonts w:ascii="Times New Roman" w:hAnsi="Times New Roman" w:cs="Times New Roman"/>
          <w:sz w:val="28"/>
        </w:rPr>
        <w:t>ачеств.</w:t>
      </w:r>
    </w:p>
    <w:p w:rsidR="00F10547" w:rsidRDefault="00F10547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175C8" w:rsidRPr="007175C8" w:rsidRDefault="007175C8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547">
        <w:rPr>
          <w:rFonts w:ascii="Times New Roman" w:hAnsi="Times New Roman" w:cs="Times New Roman"/>
          <w:sz w:val="28"/>
        </w:rPr>
        <w:t>Курс «Литературное чтение»</w:t>
      </w:r>
      <w:r>
        <w:rPr>
          <w:rFonts w:ascii="Times New Roman" w:hAnsi="Times New Roman" w:cs="Times New Roman"/>
          <w:sz w:val="28"/>
        </w:rPr>
        <w:t xml:space="preserve"> во втором классе по </w:t>
      </w:r>
      <w:r>
        <w:rPr>
          <w:rFonts w:ascii="Times New Roman" w:hAnsi="Times New Roman" w:cs="Times New Roman"/>
          <w:sz w:val="28"/>
          <w:szCs w:val="24"/>
        </w:rPr>
        <w:t>программе</w:t>
      </w:r>
      <w:r w:rsidRPr="00866481">
        <w:rPr>
          <w:rFonts w:ascii="Times New Roman" w:hAnsi="Times New Roman" w:cs="Times New Roman"/>
          <w:sz w:val="28"/>
          <w:szCs w:val="24"/>
        </w:rPr>
        <w:t xml:space="preserve"> </w:t>
      </w:r>
      <w:r w:rsidRPr="00866481">
        <w:rPr>
          <w:rFonts w:ascii="Times New Roman" w:hAnsi="Times New Roman" w:cs="Times New Roman"/>
          <w:i/>
          <w:iCs/>
          <w:sz w:val="28"/>
          <w:szCs w:val="24"/>
        </w:rPr>
        <w:t>Л.Ф. Климановой, В</w:t>
      </w:r>
      <w:r>
        <w:rPr>
          <w:rFonts w:ascii="Times New Roman" w:hAnsi="Times New Roman" w:cs="Times New Roman"/>
          <w:i/>
          <w:iCs/>
          <w:sz w:val="28"/>
          <w:szCs w:val="24"/>
        </w:rPr>
        <w:t>.Г. Горецкого, М.В. </w:t>
      </w:r>
      <w:proofErr w:type="spellStart"/>
      <w:r>
        <w:rPr>
          <w:rFonts w:ascii="Times New Roman" w:hAnsi="Times New Roman" w:cs="Times New Roman"/>
          <w:i/>
          <w:iCs/>
          <w:sz w:val="28"/>
          <w:szCs w:val="24"/>
        </w:rPr>
        <w:t>Головановой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7175C8">
        <w:rPr>
          <w:rFonts w:ascii="Times New Roman" w:hAnsi="Times New Roman" w:cs="Times New Roman"/>
          <w:iCs/>
          <w:sz w:val="28"/>
          <w:szCs w:val="24"/>
        </w:rPr>
        <w:t>расчитан</w:t>
      </w:r>
      <w:proofErr w:type="spellEnd"/>
      <w:r w:rsidRPr="007175C8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D96B5A">
        <w:rPr>
          <w:rFonts w:ascii="Times New Roman" w:hAnsi="Times New Roman" w:cs="Times New Roman"/>
          <w:iCs/>
          <w:sz w:val="28"/>
          <w:szCs w:val="24"/>
        </w:rPr>
        <w:t xml:space="preserve"> на 136 часов (</w:t>
      </w:r>
      <w:r>
        <w:rPr>
          <w:rFonts w:ascii="Times New Roman" w:hAnsi="Times New Roman" w:cs="Times New Roman"/>
          <w:iCs/>
          <w:sz w:val="28"/>
          <w:szCs w:val="24"/>
        </w:rPr>
        <w:t xml:space="preserve">4 часа в неделю). Для детей с тяжелыми нарушениями речи рекомендовано 1 раз в неделю проведение </w:t>
      </w:r>
      <w:r w:rsidRPr="007175C8">
        <w:rPr>
          <w:rFonts w:ascii="Times New Roman" w:hAnsi="Times New Roman" w:cs="Times New Roman"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iCs/>
          <w:sz w:val="28"/>
          <w:szCs w:val="24"/>
        </w:rPr>
        <w:t xml:space="preserve">уроков «внеклассного чтения». Поэтому количество уроков «классного чтения» изменено на 102 часа и </w:t>
      </w:r>
      <w:r w:rsidRPr="007175C8">
        <w:rPr>
          <w:rFonts w:ascii="Times New Roman" w:hAnsi="Times New Roman" w:cs="Times New Roman"/>
          <w:iCs/>
          <w:sz w:val="28"/>
          <w:szCs w:val="24"/>
        </w:rPr>
        <w:t xml:space="preserve">  </w:t>
      </w:r>
      <w:r>
        <w:rPr>
          <w:rFonts w:ascii="Times New Roman" w:hAnsi="Times New Roman" w:cs="Times New Roman"/>
          <w:iCs/>
          <w:sz w:val="28"/>
          <w:szCs w:val="24"/>
        </w:rPr>
        <w:t xml:space="preserve">«внеклассного чтения» 34 часа. Всего 136 часов. </w:t>
      </w:r>
    </w:p>
    <w:p w:rsidR="007175C8" w:rsidRDefault="007175C8" w:rsidP="00F1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10547" w:rsidRPr="00F10547" w:rsidRDefault="00F10547" w:rsidP="00F105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10547">
        <w:rPr>
          <w:rFonts w:ascii="Times New Roman" w:hAnsi="Times New Roman" w:cs="Times New Roman"/>
          <w:b/>
          <w:sz w:val="28"/>
        </w:rPr>
        <w:t>Учебно – тематический  план</w:t>
      </w:r>
    </w:p>
    <w:tbl>
      <w:tblPr>
        <w:tblStyle w:val="a3"/>
        <w:tblW w:w="0" w:type="auto"/>
        <w:tblLook w:val="04A0"/>
      </w:tblPr>
      <w:tblGrid>
        <w:gridCol w:w="796"/>
        <w:gridCol w:w="4243"/>
        <w:gridCol w:w="2391"/>
        <w:gridCol w:w="2141"/>
      </w:tblGrid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43" w:type="dxa"/>
          </w:tcPr>
          <w:p w:rsidR="004964D7" w:rsidRPr="00F10547" w:rsidRDefault="004964D7" w:rsidP="00F105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0547">
              <w:rPr>
                <w:rFonts w:ascii="Times New Roman" w:hAnsi="Times New Roman" w:cs="Times New Roman"/>
                <w:b/>
                <w:sz w:val="28"/>
              </w:rPr>
              <w:t>Наименование разделов и тем</w:t>
            </w:r>
          </w:p>
        </w:tc>
        <w:tc>
          <w:tcPr>
            <w:tcW w:w="2391" w:type="dxa"/>
          </w:tcPr>
          <w:p w:rsidR="004964D7" w:rsidRPr="00F10547" w:rsidRDefault="004964D7" w:rsidP="00F105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0547">
              <w:rPr>
                <w:rFonts w:ascii="Times New Roman" w:hAnsi="Times New Roman" w:cs="Times New Roman"/>
                <w:b/>
                <w:sz w:val="28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по программе</w:t>
            </w:r>
          </w:p>
        </w:tc>
        <w:tc>
          <w:tcPr>
            <w:tcW w:w="2141" w:type="dxa"/>
          </w:tcPr>
          <w:p w:rsidR="004964D7" w:rsidRPr="00F10547" w:rsidRDefault="004964D7" w:rsidP="00F105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 в СКОУ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43" w:type="dxa"/>
          </w:tcPr>
          <w:p w:rsidR="004964D7" w:rsidRPr="004964D7" w:rsidRDefault="004964D7" w:rsidP="0049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D7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2391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1" w:type="dxa"/>
          </w:tcPr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243" w:type="dxa"/>
          </w:tcPr>
          <w:p w:rsidR="004964D7" w:rsidRPr="004964D7" w:rsidRDefault="004964D7" w:rsidP="0049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D7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391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41" w:type="dxa"/>
          </w:tcPr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43" w:type="dxa"/>
          </w:tcPr>
          <w:p w:rsidR="004964D7" w:rsidRPr="004964D7" w:rsidRDefault="004964D7" w:rsidP="0049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D7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2391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41" w:type="dxa"/>
          </w:tcPr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43" w:type="dxa"/>
          </w:tcPr>
          <w:p w:rsidR="004964D7" w:rsidRPr="004964D7" w:rsidRDefault="004964D7" w:rsidP="0049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D7">
              <w:rPr>
                <w:rFonts w:ascii="Times New Roman" w:hAnsi="Times New Roman" w:cs="Times New Roman"/>
                <w:sz w:val="28"/>
                <w:szCs w:val="28"/>
              </w:rPr>
              <w:t>Русские писатели</w:t>
            </w:r>
          </w:p>
        </w:tc>
        <w:tc>
          <w:tcPr>
            <w:tcW w:w="2391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41" w:type="dxa"/>
          </w:tcPr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43" w:type="dxa"/>
          </w:tcPr>
          <w:p w:rsidR="004964D7" w:rsidRPr="004964D7" w:rsidRDefault="004964D7" w:rsidP="0049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D7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2391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41" w:type="dxa"/>
          </w:tcPr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43" w:type="dxa"/>
          </w:tcPr>
          <w:p w:rsidR="004964D7" w:rsidRPr="004964D7" w:rsidRDefault="004964D7" w:rsidP="0049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D7">
              <w:rPr>
                <w:rFonts w:ascii="Times New Roman" w:hAnsi="Times New Roman" w:cs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2391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41" w:type="dxa"/>
          </w:tcPr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43" w:type="dxa"/>
          </w:tcPr>
          <w:p w:rsidR="004964D7" w:rsidRPr="004964D7" w:rsidRDefault="004964D7" w:rsidP="0049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D7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2391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41" w:type="dxa"/>
          </w:tcPr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43" w:type="dxa"/>
          </w:tcPr>
          <w:p w:rsidR="004964D7" w:rsidRPr="004964D7" w:rsidRDefault="004964D7" w:rsidP="0049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D7">
              <w:rPr>
                <w:rFonts w:ascii="Times New Roman" w:hAnsi="Times New Roman" w:cs="Times New Roman"/>
                <w:sz w:val="28"/>
                <w:szCs w:val="28"/>
              </w:rPr>
              <w:t>Писатели - детям</w:t>
            </w:r>
          </w:p>
        </w:tc>
        <w:tc>
          <w:tcPr>
            <w:tcW w:w="2391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141" w:type="dxa"/>
          </w:tcPr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43" w:type="dxa"/>
          </w:tcPr>
          <w:p w:rsidR="004964D7" w:rsidRPr="004964D7" w:rsidRDefault="004964D7" w:rsidP="0049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D7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2391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141" w:type="dxa"/>
          </w:tcPr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43" w:type="dxa"/>
          </w:tcPr>
          <w:p w:rsidR="004964D7" w:rsidRPr="004964D7" w:rsidRDefault="004964D7" w:rsidP="0049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D7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2391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41" w:type="dxa"/>
          </w:tcPr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43" w:type="dxa"/>
          </w:tcPr>
          <w:p w:rsidR="004964D7" w:rsidRPr="004964D7" w:rsidRDefault="004964D7" w:rsidP="0049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D7">
              <w:rPr>
                <w:rFonts w:ascii="Times New Roman" w:hAnsi="Times New Roman" w:cs="Times New Roman"/>
                <w:sz w:val="28"/>
                <w:szCs w:val="28"/>
              </w:rPr>
              <w:t>И в шутку, и всерьез</w:t>
            </w:r>
          </w:p>
        </w:tc>
        <w:tc>
          <w:tcPr>
            <w:tcW w:w="2391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41" w:type="dxa"/>
          </w:tcPr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43" w:type="dxa"/>
          </w:tcPr>
          <w:p w:rsidR="004964D7" w:rsidRPr="004964D7" w:rsidRDefault="004964D7" w:rsidP="0049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D7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2391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141" w:type="dxa"/>
          </w:tcPr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43" w:type="dxa"/>
          </w:tcPr>
          <w:p w:rsidR="004964D7" w:rsidRPr="004964D7" w:rsidRDefault="004964D7" w:rsidP="0049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4D7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2391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41" w:type="dxa"/>
          </w:tcPr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964D7" w:rsidTr="004964D7">
        <w:tc>
          <w:tcPr>
            <w:tcW w:w="796" w:type="dxa"/>
          </w:tcPr>
          <w:p w:rsidR="004964D7" w:rsidRDefault="004964D7" w:rsidP="00F105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</w:tcPr>
          <w:p w:rsidR="004964D7" w:rsidRPr="00F10547" w:rsidRDefault="004964D7" w:rsidP="00F105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0547">
              <w:rPr>
                <w:rFonts w:ascii="Times New Roman" w:hAnsi="Times New Roman" w:cs="Times New Roman"/>
                <w:b/>
                <w:sz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2391" w:type="dxa"/>
          </w:tcPr>
          <w:p w:rsidR="004964D7" w:rsidRPr="004964D7" w:rsidRDefault="004964D7" w:rsidP="00F105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64D7">
              <w:rPr>
                <w:rFonts w:ascii="Times New Roman" w:hAnsi="Times New Roman" w:cs="Times New Roman"/>
                <w:b/>
                <w:sz w:val="28"/>
              </w:rPr>
              <w:t>136</w:t>
            </w:r>
            <w:r w:rsidR="00222A3E">
              <w:rPr>
                <w:rFonts w:ascii="Times New Roman" w:hAnsi="Times New Roman" w:cs="Times New Roman"/>
                <w:b/>
                <w:sz w:val="28"/>
              </w:rPr>
              <w:t xml:space="preserve"> ч.</w:t>
            </w:r>
          </w:p>
        </w:tc>
        <w:tc>
          <w:tcPr>
            <w:tcW w:w="2141" w:type="dxa"/>
          </w:tcPr>
          <w:p w:rsidR="00222A3E" w:rsidRDefault="00222A3E" w:rsidP="00F105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102 ч.</w:t>
            </w:r>
          </w:p>
          <w:p w:rsidR="004964D7" w:rsidRDefault="00222A3E" w:rsidP="00F105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+ 34 ч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.)</w:t>
            </w:r>
          </w:p>
          <w:p w:rsidR="00222A3E" w:rsidRPr="004964D7" w:rsidRDefault="00222A3E" w:rsidP="00F105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 136 ч.</w:t>
            </w:r>
          </w:p>
        </w:tc>
      </w:tr>
    </w:tbl>
    <w:p w:rsidR="00F10547" w:rsidRPr="00F10547" w:rsidRDefault="00F10547" w:rsidP="00F105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52579" w:rsidRPr="00252579" w:rsidRDefault="00252579" w:rsidP="0025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79">
        <w:rPr>
          <w:rFonts w:ascii="Times New Roman" w:hAnsi="Times New Roman" w:cs="Times New Roman"/>
          <w:b/>
          <w:sz w:val="28"/>
          <w:szCs w:val="28"/>
        </w:rPr>
        <w:t>Примерный график проведения проверочных и контрольных работ</w:t>
      </w:r>
    </w:p>
    <w:tbl>
      <w:tblPr>
        <w:tblStyle w:val="a3"/>
        <w:tblW w:w="0" w:type="auto"/>
        <w:tblLook w:val="04A0"/>
      </w:tblPr>
      <w:tblGrid>
        <w:gridCol w:w="2376"/>
        <w:gridCol w:w="1985"/>
        <w:gridCol w:w="5210"/>
      </w:tblGrid>
      <w:tr w:rsidR="00252579" w:rsidTr="00252579">
        <w:tc>
          <w:tcPr>
            <w:tcW w:w="2376" w:type="dxa"/>
          </w:tcPr>
          <w:p w:rsidR="00252579" w:rsidRPr="00252579" w:rsidRDefault="00252579" w:rsidP="002525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2579">
              <w:rPr>
                <w:rFonts w:ascii="Times New Roman" w:hAnsi="Times New Roman" w:cs="Times New Roman"/>
                <w:b/>
                <w:sz w:val="28"/>
              </w:rPr>
              <w:t>Период обучения</w:t>
            </w:r>
          </w:p>
        </w:tc>
        <w:tc>
          <w:tcPr>
            <w:tcW w:w="1985" w:type="dxa"/>
          </w:tcPr>
          <w:p w:rsidR="00252579" w:rsidRPr="00252579" w:rsidRDefault="00252579" w:rsidP="002525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2579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5210" w:type="dxa"/>
          </w:tcPr>
          <w:p w:rsidR="00252579" w:rsidRPr="00252579" w:rsidRDefault="00252579" w:rsidP="002525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2579">
              <w:rPr>
                <w:rFonts w:ascii="Times New Roman" w:hAnsi="Times New Roman" w:cs="Times New Roman"/>
                <w:b/>
                <w:sz w:val="28"/>
              </w:rPr>
              <w:t>Диагностический материал</w:t>
            </w:r>
          </w:p>
        </w:tc>
      </w:tr>
      <w:tr w:rsidR="00252579" w:rsidTr="00252579">
        <w:tc>
          <w:tcPr>
            <w:tcW w:w="2376" w:type="dxa"/>
          </w:tcPr>
          <w:p w:rsidR="00252579" w:rsidRDefault="00252579" w:rsidP="00F105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четверть</w:t>
            </w:r>
          </w:p>
        </w:tc>
        <w:tc>
          <w:tcPr>
            <w:tcW w:w="1985" w:type="dxa"/>
          </w:tcPr>
          <w:p w:rsidR="00252579" w:rsidRDefault="00D02817" w:rsidP="002525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252579"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  <w:tc>
          <w:tcPr>
            <w:tcW w:w="5210" w:type="dxa"/>
          </w:tcPr>
          <w:p w:rsidR="00252579" w:rsidRDefault="00252579" w:rsidP="00F105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 – 1</w:t>
            </w:r>
          </w:p>
          <w:p w:rsidR="00252579" w:rsidRDefault="00252579" w:rsidP="00F105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Проверочная работа – 1</w:t>
            </w:r>
          </w:p>
          <w:p w:rsidR="00252579" w:rsidRDefault="00252579" w:rsidP="00F105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– 1</w:t>
            </w:r>
          </w:p>
          <w:p w:rsidR="00252579" w:rsidRDefault="00252579" w:rsidP="00F105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техники чтения – 1</w:t>
            </w:r>
          </w:p>
          <w:p w:rsidR="00252579" w:rsidRPr="00252579" w:rsidRDefault="00252579" w:rsidP="00D028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Входная диагностическая работа – 1</w:t>
            </w:r>
          </w:p>
        </w:tc>
      </w:tr>
      <w:tr w:rsidR="00252579" w:rsidTr="00252579">
        <w:tc>
          <w:tcPr>
            <w:tcW w:w="2376" w:type="dxa"/>
          </w:tcPr>
          <w:p w:rsidR="00252579" w:rsidRDefault="00252579" w:rsidP="00F105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четверть</w:t>
            </w:r>
          </w:p>
        </w:tc>
        <w:tc>
          <w:tcPr>
            <w:tcW w:w="1985" w:type="dxa"/>
          </w:tcPr>
          <w:p w:rsidR="00252579" w:rsidRDefault="00D02817" w:rsidP="002525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252579"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  <w:tc>
          <w:tcPr>
            <w:tcW w:w="5210" w:type="dxa"/>
          </w:tcPr>
          <w:p w:rsidR="00252579" w:rsidRDefault="00252579" w:rsidP="0025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 –  1</w:t>
            </w:r>
          </w:p>
          <w:p w:rsidR="00252579" w:rsidRDefault="00252579" w:rsidP="0025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–</w:t>
            </w:r>
            <w:r w:rsidR="00D02817">
              <w:rPr>
                <w:rFonts w:ascii="Times New Roman" w:hAnsi="Times New Roman" w:cs="Times New Roman"/>
                <w:sz w:val="28"/>
              </w:rPr>
              <w:t xml:space="preserve"> 3</w:t>
            </w:r>
          </w:p>
          <w:p w:rsidR="00252579" w:rsidRPr="00252579" w:rsidRDefault="00252579" w:rsidP="00D028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техники чтения – 1</w:t>
            </w:r>
          </w:p>
        </w:tc>
      </w:tr>
      <w:tr w:rsidR="00252579" w:rsidTr="00252579">
        <w:tc>
          <w:tcPr>
            <w:tcW w:w="2376" w:type="dxa"/>
          </w:tcPr>
          <w:p w:rsidR="00252579" w:rsidRDefault="00252579" w:rsidP="00F105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четверть</w:t>
            </w:r>
          </w:p>
        </w:tc>
        <w:tc>
          <w:tcPr>
            <w:tcW w:w="1985" w:type="dxa"/>
          </w:tcPr>
          <w:p w:rsidR="00252579" w:rsidRDefault="00D02817" w:rsidP="002525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52579">
              <w:rPr>
                <w:rFonts w:ascii="Times New Roman" w:hAnsi="Times New Roman" w:cs="Times New Roman"/>
                <w:sz w:val="28"/>
              </w:rPr>
              <w:t>0 ч</w:t>
            </w:r>
          </w:p>
        </w:tc>
        <w:tc>
          <w:tcPr>
            <w:tcW w:w="5210" w:type="dxa"/>
          </w:tcPr>
          <w:p w:rsidR="00252579" w:rsidRDefault="00252579" w:rsidP="0025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– 2</w:t>
            </w:r>
          </w:p>
          <w:p w:rsidR="00252579" w:rsidRPr="00252579" w:rsidRDefault="00252579" w:rsidP="00D028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техники чтения – 1</w:t>
            </w:r>
            <w:r w:rsidR="00D0281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52579" w:rsidTr="00252579">
        <w:tc>
          <w:tcPr>
            <w:tcW w:w="2376" w:type="dxa"/>
          </w:tcPr>
          <w:p w:rsidR="00252579" w:rsidRDefault="00252579" w:rsidP="00F105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четверть</w:t>
            </w:r>
          </w:p>
        </w:tc>
        <w:tc>
          <w:tcPr>
            <w:tcW w:w="1985" w:type="dxa"/>
          </w:tcPr>
          <w:p w:rsidR="00252579" w:rsidRDefault="00252579" w:rsidP="002525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02817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  <w:tc>
          <w:tcPr>
            <w:tcW w:w="5210" w:type="dxa"/>
          </w:tcPr>
          <w:p w:rsidR="00252579" w:rsidRDefault="00252579" w:rsidP="0025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Проверочная работа – 2</w:t>
            </w:r>
          </w:p>
          <w:p w:rsidR="00252579" w:rsidRDefault="00252579" w:rsidP="0025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– 1</w:t>
            </w:r>
          </w:p>
          <w:p w:rsidR="00252579" w:rsidRDefault="00252579" w:rsidP="0025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техники чтения – 1</w:t>
            </w:r>
          </w:p>
          <w:p w:rsidR="00252579" w:rsidRPr="00DE3C56" w:rsidRDefault="00DE3C56" w:rsidP="00D028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</w:t>
            </w:r>
            <w:r w:rsidR="00252579">
              <w:rPr>
                <w:rFonts w:ascii="Times New Roman" w:hAnsi="Times New Roman" w:cs="Times New Roman"/>
                <w:sz w:val="28"/>
              </w:rPr>
              <w:t>ая диагностическая работа –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D0281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52579" w:rsidTr="00252579">
        <w:tc>
          <w:tcPr>
            <w:tcW w:w="2376" w:type="dxa"/>
          </w:tcPr>
          <w:p w:rsidR="00252579" w:rsidRPr="00DE3C56" w:rsidRDefault="00252579" w:rsidP="0025257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DE3C56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985" w:type="dxa"/>
          </w:tcPr>
          <w:p w:rsidR="00252579" w:rsidRPr="00DE3C56" w:rsidRDefault="00D02817" w:rsidP="00DE3C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102</w:t>
            </w:r>
            <w:r w:rsidR="00252579" w:rsidRPr="00DE3C56">
              <w:rPr>
                <w:rFonts w:ascii="Times New Roman" w:hAnsi="Times New Roman" w:cs="Times New Roman"/>
                <w:b/>
                <w:sz w:val="28"/>
              </w:rPr>
              <w:t xml:space="preserve"> ч</w:t>
            </w:r>
          </w:p>
        </w:tc>
        <w:tc>
          <w:tcPr>
            <w:tcW w:w="5210" w:type="dxa"/>
          </w:tcPr>
          <w:p w:rsidR="00252579" w:rsidRDefault="00252579" w:rsidP="0025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– </w:t>
            </w:r>
            <w:r w:rsidR="00D02817">
              <w:rPr>
                <w:rFonts w:ascii="Times New Roman" w:hAnsi="Times New Roman" w:cs="Times New Roman"/>
                <w:sz w:val="28"/>
              </w:rPr>
              <w:t>2</w:t>
            </w:r>
          </w:p>
          <w:p w:rsidR="00252579" w:rsidRDefault="00252579" w:rsidP="0025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Проверочная работа –</w:t>
            </w:r>
            <w:r w:rsidR="00DE3C56">
              <w:rPr>
                <w:rFonts w:ascii="Times New Roman" w:hAnsi="Times New Roman" w:cs="Times New Roman"/>
                <w:sz w:val="28"/>
              </w:rPr>
              <w:t xml:space="preserve"> 3</w:t>
            </w:r>
          </w:p>
          <w:p w:rsidR="00252579" w:rsidRDefault="00252579" w:rsidP="0025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–</w:t>
            </w:r>
            <w:r w:rsidR="00D02817">
              <w:rPr>
                <w:rFonts w:ascii="Times New Roman" w:hAnsi="Times New Roman" w:cs="Times New Roman"/>
                <w:sz w:val="28"/>
              </w:rPr>
              <w:t xml:space="preserve"> 5</w:t>
            </w:r>
          </w:p>
          <w:p w:rsidR="00252579" w:rsidRDefault="00252579" w:rsidP="00252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техники чтения –</w:t>
            </w:r>
            <w:r w:rsidR="00DE3C56">
              <w:rPr>
                <w:rFonts w:ascii="Times New Roman" w:hAnsi="Times New Roman" w:cs="Times New Roman"/>
                <w:sz w:val="28"/>
              </w:rPr>
              <w:t xml:space="preserve"> 4</w:t>
            </w:r>
          </w:p>
          <w:p w:rsidR="00252579" w:rsidRDefault="00DE3C56" w:rsidP="00D028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252579">
              <w:rPr>
                <w:rFonts w:ascii="Times New Roman" w:hAnsi="Times New Roman" w:cs="Times New Roman"/>
                <w:sz w:val="28"/>
              </w:rPr>
              <w:t>иагностическая работа –</w:t>
            </w:r>
            <w:r>
              <w:rPr>
                <w:rFonts w:ascii="Times New Roman" w:hAnsi="Times New Roman" w:cs="Times New Roman"/>
                <w:sz w:val="28"/>
              </w:rPr>
              <w:t xml:space="preserve"> 2</w:t>
            </w:r>
            <w:r w:rsidR="00D0281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D02817" w:rsidRDefault="00D02817" w:rsidP="00DE3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10547" w:rsidRDefault="00DE3C56" w:rsidP="00DE3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E3C56">
        <w:rPr>
          <w:rFonts w:ascii="Times New Roman" w:hAnsi="Times New Roman" w:cs="Times New Roman"/>
          <w:b/>
          <w:sz w:val="28"/>
        </w:rPr>
        <w:t>Содержание программы (102 ч.)</w:t>
      </w:r>
    </w:p>
    <w:tbl>
      <w:tblPr>
        <w:tblStyle w:val="a3"/>
        <w:tblW w:w="0" w:type="auto"/>
        <w:tblLook w:val="04A0"/>
      </w:tblPr>
      <w:tblGrid>
        <w:gridCol w:w="627"/>
        <w:gridCol w:w="3533"/>
        <w:gridCol w:w="1713"/>
        <w:gridCol w:w="3698"/>
      </w:tblGrid>
      <w:tr w:rsidR="00A80E14" w:rsidTr="00A80E14">
        <w:tc>
          <w:tcPr>
            <w:tcW w:w="675" w:type="dxa"/>
          </w:tcPr>
          <w:p w:rsidR="00A80E14" w:rsidRDefault="00A80E14" w:rsidP="00DE3C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828" w:type="dxa"/>
          </w:tcPr>
          <w:p w:rsidR="00A80E14" w:rsidRDefault="00A80E14" w:rsidP="00DE3C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разделов и тем. Содержание программного материала.</w:t>
            </w:r>
          </w:p>
        </w:tc>
        <w:tc>
          <w:tcPr>
            <w:tcW w:w="850" w:type="dxa"/>
          </w:tcPr>
          <w:p w:rsidR="00A80E14" w:rsidRDefault="00A80E14" w:rsidP="00DE3C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4218" w:type="dxa"/>
          </w:tcPr>
          <w:p w:rsidR="00A80E14" w:rsidRDefault="00A80E14" w:rsidP="00DE3C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Универсальные учебные действия</w:t>
            </w:r>
          </w:p>
        </w:tc>
      </w:tr>
      <w:tr w:rsidR="00A80E14" w:rsidTr="00A80E14">
        <w:tc>
          <w:tcPr>
            <w:tcW w:w="675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Самое великое чудо на свете</w:t>
            </w:r>
          </w:p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«Читателю».</w:t>
            </w:r>
          </w:p>
        </w:tc>
        <w:tc>
          <w:tcPr>
            <w:tcW w:w="850" w:type="dxa"/>
          </w:tcPr>
          <w:p w:rsidR="00A80E14" w:rsidRPr="00C811B0" w:rsidRDefault="00162E85" w:rsidP="00C81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0B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по содержанию словами текста.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эмоциональный характер текста. Выявлять смысловой и эмоциональный подтекст.</w:t>
            </w:r>
          </w:p>
        </w:tc>
      </w:tr>
      <w:tr w:rsidR="00A80E14" w:rsidTr="00A80E14">
        <w:tc>
          <w:tcPr>
            <w:tcW w:w="675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песни,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прибаутки, считалки, небылицы и перевертыши, загадки, пословицы и поговорки. </w:t>
            </w:r>
            <w:proofErr w:type="gram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Сказки о животных, бытовые и волшебные («Сказка по лесу идет...»</w:t>
            </w:r>
            <w:proofErr w:type="gram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, «Петушок и бобовое зернышко», «У страха глаза велики», «Лиса и тетерев», «Лиса и журавль», «Каша из топора», «Гуси-лебеди»).</w:t>
            </w:r>
            <w:proofErr w:type="gramEnd"/>
          </w:p>
        </w:tc>
        <w:tc>
          <w:tcPr>
            <w:tcW w:w="850" w:type="dxa"/>
          </w:tcPr>
          <w:p w:rsidR="00A80E14" w:rsidRPr="00C811B0" w:rsidRDefault="00162E85" w:rsidP="00C81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1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Выявлять 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словарем. Отвечать на вопросы по содержанию словами текста. Определять эмоциональный характер текста; осознавать авторское и собственное отношение к персонажам.</w:t>
            </w:r>
          </w:p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E14" w:rsidTr="00A80E14">
        <w:tc>
          <w:tcPr>
            <w:tcW w:w="675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Ф. Тютчев «Есть в осени первоначальной...», К. Бальмонт «Поспевает брусника», А. Плещеев «Осень наступила...», А. Фет «Ласточки пропали...», А. Толстой «Осень.</w:t>
            </w:r>
            <w:proofErr w:type="gram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Обсыпается весь наш бедный сад...», С. Есенин «Закружилась листва золотая...», В. Брюсов «Сухие листья», И.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«Опустел скворечник...», В. Берестов «Хитрые грибы», «Грибы» (из энциклопедии), М.И. Пришвин «Осеннее утро».</w:t>
            </w:r>
            <w:proofErr w:type="gramEnd"/>
          </w:p>
        </w:tc>
        <w:tc>
          <w:tcPr>
            <w:tcW w:w="850" w:type="dxa"/>
          </w:tcPr>
          <w:p w:rsidR="00A80E14" w:rsidRPr="00C811B0" w:rsidRDefault="00A80E14" w:rsidP="00F46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Выявлять в тексте слова и выражения, значение которых непонятно, и осознавать потребность в выяснении их смысла. Пользоваться сносками и школьным толковым словарем. Отвечать на вопросы по содержанию словами текста. Определять эмоциональный характер текста.</w:t>
            </w:r>
          </w:p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E14" w:rsidTr="00A80E14">
        <w:tc>
          <w:tcPr>
            <w:tcW w:w="675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писатели</w:t>
            </w:r>
          </w:p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«У лукоморья дуб зеленый...», «Вот север тучи нагоняя», «Зима!.. Крестьянин, торжествуя...», «Сказка о рыбаке и рыбке». И.А. Крылов «Лебедь, Щука и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Рак», «Стрекоза и Муравей», Л.Н. Толстой «Старый дед и внучек».</w:t>
            </w:r>
          </w:p>
        </w:tc>
        <w:tc>
          <w:tcPr>
            <w:tcW w:w="850" w:type="dxa"/>
          </w:tcPr>
          <w:p w:rsidR="00A80E14" w:rsidRPr="00C811B0" w:rsidRDefault="00F46604" w:rsidP="00F46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21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эмоциональный характер текста. Выделять опорные (наиболее важные для понимания читаемого) слова. Опираться на авторские ремарки для характеристики персонажей. Уметь прогнозировать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  <w:proofErr w:type="gram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</w:tr>
      <w:tr w:rsidR="00A80E14" w:rsidTr="00A80E14">
        <w:tc>
          <w:tcPr>
            <w:tcW w:w="675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</w:t>
            </w:r>
          </w:p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«Плачет киска в коридоре...», И. Пивоварова «Жила-была собака...», В. Берестов «Кошкин дом», М. Пришвин «Ребята и утята», Е.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рассказ», Б. Житков «Храбрый утенок».</w:t>
            </w:r>
          </w:p>
        </w:tc>
        <w:tc>
          <w:tcPr>
            <w:tcW w:w="850" w:type="dxa"/>
          </w:tcPr>
          <w:p w:rsidR="00A80E14" w:rsidRPr="00C811B0" w:rsidRDefault="00F46604" w:rsidP="00F46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Характеризовать персонажи, определять собственное отношение к их поступкам. Составлять картинный план. Пересказывать с опорой на картинный план.</w:t>
            </w:r>
          </w:p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Последовательно перечислять картины или события произведения (подготовка к составлению плана). Составлять подробный и творческий пересказ по измененному плану.</w:t>
            </w:r>
          </w:p>
        </w:tc>
      </w:tr>
      <w:tr w:rsidR="00A80E14" w:rsidTr="00A80E14">
        <w:tc>
          <w:tcPr>
            <w:tcW w:w="675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Из детских журналов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Д. Хармс «Игра», «Вы знаете?..»; Д. Хармс, С. Маршак «Веселые чижи»; Д. Хармс «Что это было?»; Н.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Гернет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, Д. Хармс «Очень-очень вкусный пирог»;</w:t>
            </w:r>
            <w:r w:rsidR="00F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Ю. Вла</w:t>
            </w:r>
            <w:r w:rsidR="00F46604">
              <w:rPr>
                <w:rFonts w:ascii="Times New Roman" w:hAnsi="Times New Roman" w:cs="Times New Roman"/>
                <w:sz w:val="28"/>
                <w:szCs w:val="28"/>
              </w:rPr>
              <w:t>димиров «Чудаки»; А. Введенский</w:t>
            </w:r>
            <w:proofErr w:type="gram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ченый Петя».</w:t>
            </w:r>
          </w:p>
        </w:tc>
        <w:tc>
          <w:tcPr>
            <w:tcW w:w="850" w:type="dxa"/>
          </w:tcPr>
          <w:p w:rsidR="00A80E14" w:rsidRPr="00C811B0" w:rsidRDefault="00F46604" w:rsidP="00F46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тему небольшого текста. Работать с заголовками: выбирать наиболее точный из предложенных, озаглавливать текст или рисунок, прогнозировать </w:t>
            </w:r>
            <w:proofErr w:type="gram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держание по заголовку и составлять высказывания по заданному заголовку. Выявлять смысловой и эмоциональный подтекст.</w:t>
            </w:r>
          </w:p>
        </w:tc>
      </w:tr>
      <w:tr w:rsidR="00A80E14" w:rsidTr="00A80E14">
        <w:tc>
          <w:tcPr>
            <w:tcW w:w="675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И. Бунин «Зимним холодом...», К. Бальмонт «Светло-пушистая...», Я. Аким «Утром кот...», Ф. Тютчев «Чародейкою Зимою...»; С. Есенин «Поет зима - аукает...», «Береза».</w:t>
            </w:r>
            <w:proofErr w:type="gramEnd"/>
          </w:p>
        </w:tc>
        <w:tc>
          <w:tcPr>
            <w:tcW w:w="850" w:type="dxa"/>
          </w:tcPr>
          <w:p w:rsidR="00A80E14" w:rsidRPr="00C811B0" w:rsidRDefault="00F46604" w:rsidP="00F46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Определять эмоциональный характер текста. Выделять опорные (наиболее важные для понимания читаемого) слова. Опираться на авторские ремарки для характеристики персонажей.</w:t>
            </w:r>
          </w:p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E14" w:rsidTr="00A80E14">
        <w:tc>
          <w:tcPr>
            <w:tcW w:w="675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C811B0" w:rsidRPr="00C811B0" w:rsidRDefault="00A80E14" w:rsidP="00C8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- детям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о детях, о природе, написанные К.И. Чуковским («Путаница», «Радость»), С.Я. Маршаком («Кот и лодыри»), СВ. Михалковым («Мой секрет», «Сила воли», «Мой щенок»), А.Л.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(«Веревочка», «Мы не заметили жука...», «В школу», «Вовка - добрая душа»), Н.Н. Носовым («Затейники», «Живая шляпа»).</w:t>
            </w:r>
            <w:proofErr w:type="gramEnd"/>
          </w:p>
        </w:tc>
        <w:tc>
          <w:tcPr>
            <w:tcW w:w="850" w:type="dxa"/>
          </w:tcPr>
          <w:p w:rsidR="00A80E14" w:rsidRPr="00C811B0" w:rsidRDefault="00A80E14" w:rsidP="00F46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F466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словарем. Отвечать на вопросы по содержанию словами текста. Определять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эмоциональный характер текста; осознавать авторское и собственное отношение к персонажам.</w:t>
            </w:r>
          </w:p>
        </w:tc>
      </w:tr>
      <w:tr w:rsidR="00A80E14" w:rsidTr="00A80E14">
        <w:tc>
          <w:tcPr>
            <w:tcW w:w="675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</w:tcPr>
          <w:p w:rsidR="00C811B0" w:rsidRPr="00C811B0" w:rsidRDefault="00C811B0" w:rsidP="00C8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E14" w:rsidRPr="00C811B0" w:rsidRDefault="00C811B0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 «За игрой», Э.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«Я ушел в свою обиду...», В. Берестов «Гляжу с высоты...», В. Лунин «Я и Вовка», Н. Булгаков «Анна, не грусти!», Ю. Ермолаев «Два пирожных», В. Осеева «Хорошее».</w:t>
            </w:r>
            <w:proofErr w:type="gramEnd"/>
          </w:p>
        </w:tc>
        <w:tc>
          <w:tcPr>
            <w:tcW w:w="850" w:type="dxa"/>
          </w:tcPr>
          <w:p w:rsidR="00A80E14" w:rsidRPr="00C811B0" w:rsidRDefault="00F46604" w:rsidP="00F46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18" w:type="dxa"/>
          </w:tcPr>
          <w:p w:rsidR="00C811B0" w:rsidRPr="00C811B0" w:rsidRDefault="00C811B0" w:rsidP="00C8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 содержанию словами текста. Определять эмоциональный характер текста. Выявлять смысловой и эмоциональный подтекст.</w:t>
            </w:r>
          </w:p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E14" w:rsidTr="00A80E14">
        <w:tc>
          <w:tcPr>
            <w:tcW w:w="675" w:type="dxa"/>
          </w:tcPr>
          <w:p w:rsidR="00A80E14" w:rsidRPr="00C811B0" w:rsidRDefault="00C811B0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A80E14" w:rsidRPr="00C811B0" w:rsidRDefault="00C811B0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Люблю природу русскую. </w:t>
            </w:r>
            <w:proofErr w:type="gramStart"/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Ф. Тютчев «Зима недаром злится», «Весенние воды»; А. Плещеев «Весна», «Сельская песенка»; А. Блок «На лугу»; С. Маршак «Снег теперь уже не тот»; И. Бунин «Матери»; А. Плещеев «В бурю»; Е. Благинина «Посидим в тишине»; Э.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обидел».</w:t>
            </w:r>
            <w:proofErr w:type="gramEnd"/>
          </w:p>
        </w:tc>
        <w:tc>
          <w:tcPr>
            <w:tcW w:w="850" w:type="dxa"/>
          </w:tcPr>
          <w:p w:rsidR="00A80E14" w:rsidRPr="00C811B0" w:rsidRDefault="00F46604" w:rsidP="00F46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A80E14" w:rsidRPr="00C811B0" w:rsidRDefault="00C811B0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Выявлять 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словарем. Отвечать на вопросы по содержанию словами текста. Определять эмоциональный характер текста; осознавать авторское и собственное отношение к персонажам.</w:t>
            </w:r>
          </w:p>
        </w:tc>
      </w:tr>
      <w:tr w:rsidR="00A80E14" w:rsidTr="00A80E14">
        <w:tc>
          <w:tcPr>
            <w:tcW w:w="675" w:type="dxa"/>
          </w:tcPr>
          <w:p w:rsidR="00A80E14" w:rsidRPr="00C811B0" w:rsidRDefault="00C811B0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C811B0" w:rsidRPr="00C811B0" w:rsidRDefault="00C811B0" w:rsidP="00C8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шутку, и всерьез</w:t>
            </w:r>
          </w:p>
          <w:p w:rsidR="00A80E14" w:rsidRPr="00C811B0" w:rsidRDefault="00C811B0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 детям», «Что красивей всего?», «Песенки Винни-Пуха»; Э. Успенский «Чебурашка», «Если был бы я девчонкой...», «Над нашей квартирой», «Память»; В. Берестов «Знакомый», «Путешественники», «Кисточка»; И.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Плим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», «В чудной стране»; Г. Остер «Будем знакомы».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A80E14" w:rsidRPr="00C811B0" w:rsidRDefault="00F46604" w:rsidP="00F46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18" w:type="dxa"/>
          </w:tcPr>
          <w:p w:rsidR="00C811B0" w:rsidRPr="00C811B0" w:rsidRDefault="00C811B0" w:rsidP="00C8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эмоциональный характер текста. Выделять  опорные (наиболее важные для понимания читаемого) слова. Опираться на авторские ремарки для характеристики персонажей. Уметь прогнозировать содержание </w:t>
            </w:r>
            <w:proofErr w:type="gram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читаемого</w:t>
            </w:r>
            <w:proofErr w:type="gram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E14" w:rsidTr="00A80E14">
        <w:tc>
          <w:tcPr>
            <w:tcW w:w="675" w:type="dxa"/>
          </w:tcPr>
          <w:p w:rsidR="00A80E14" w:rsidRPr="00C811B0" w:rsidRDefault="00C811B0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A80E14" w:rsidRPr="00C811B0" w:rsidRDefault="00C811B0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фольклор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Сюзон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и мотылек», «Знают мамы, знают дети»). Сказки: Ш. Перро («Кот в сапогах», «Красная Шапочка»), Г.Х. Андерсен («Принцесса на горошине»), Э. Хогарт («Мафии и паук»).</w:t>
            </w:r>
          </w:p>
        </w:tc>
        <w:tc>
          <w:tcPr>
            <w:tcW w:w="850" w:type="dxa"/>
          </w:tcPr>
          <w:p w:rsidR="00A80E14" w:rsidRPr="00C811B0" w:rsidRDefault="00C811B0" w:rsidP="00F46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F466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18" w:type="dxa"/>
          </w:tcPr>
          <w:p w:rsidR="00C811B0" w:rsidRPr="00C811B0" w:rsidRDefault="00C811B0" w:rsidP="00C8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в тексте слова и выражения, значение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непонятно, и осознавать потребность в выяснении их смысла. Пользоваться     сносками и школьным толковым словарем. Отвечать на вопросы по содержанию словами текста. Определять эмоциональный характер текста.</w:t>
            </w:r>
          </w:p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E14" w:rsidTr="00A80E14">
        <w:tc>
          <w:tcPr>
            <w:tcW w:w="675" w:type="dxa"/>
          </w:tcPr>
          <w:p w:rsidR="00A80E14" w:rsidRPr="00C811B0" w:rsidRDefault="00C811B0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8" w:type="dxa"/>
          </w:tcPr>
          <w:p w:rsidR="00A80E14" w:rsidRPr="00C811B0" w:rsidRDefault="00C811B0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уроки</w:t>
            </w:r>
          </w:p>
        </w:tc>
        <w:tc>
          <w:tcPr>
            <w:tcW w:w="850" w:type="dxa"/>
          </w:tcPr>
          <w:p w:rsidR="00A80E14" w:rsidRPr="00C811B0" w:rsidRDefault="00F46604" w:rsidP="00F46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18" w:type="dxa"/>
          </w:tcPr>
          <w:p w:rsidR="00A80E14" w:rsidRPr="00C811B0" w:rsidRDefault="00A80E14" w:rsidP="00C81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0E14" w:rsidRPr="00DE3C56" w:rsidRDefault="00A80E14" w:rsidP="00DE3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E3C56" w:rsidRPr="003A21BC" w:rsidRDefault="00F46604" w:rsidP="003A21B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BC">
        <w:rPr>
          <w:rFonts w:ascii="Times New Roman" w:hAnsi="Times New Roman" w:cs="Times New Roman"/>
          <w:b/>
          <w:sz w:val="28"/>
          <w:szCs w:val="28"/>
        </w:rPr>
        <w:t>Внеклассное чтение</w:t>
      </w:r>
    </w:p>
    <w:p w:rsidR="00F46604" w:rsidRDefault="003A21BC" w:rsidP="003A2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A21BC">
        <w:rPr>
          <w:rFonts w:ascii="Times New Roman" w:hAnsi="Times New Roman" w:cs="Times New Roman"/>
          <w:bCs/>
          <w:sz w:val="28"/>
          <w:szCs w:val="24"/>
        </w:rPr>
        <w:t>Внеклассное чтение рекомендовано  проводить 1 урок в неделю. Тематика уроков определена в соответствии с возрастными особенностями второклассников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С(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К)ОУ для детей с  тяжелыми нарушениями речи (ТНР):</w:t>
      </w:r>
    </w:p>
    <w:p w:rsidR="003A21BC" w:rsidRDefault="003A21BC" w:rsidP="003A2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сказки разных народов (бытовые, волшебные, о животных);</w:t>
      </w:r>
    </w:p>
    <w:p w:rsidR="003A21BC" w:rsidRDefault="003A21BC" w:rsidP="003A2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авторские сказки А.Пушкина, П.Ершова, К.Чуковского, С.Маршака</w:t>
      </w:r>
      <w:r w:rsidR="00DB5DB8">
        <w:rPr>
          <w:rFonts w:ascii="Times New Roman" w:hAnsi="Times New Roman" w:cs="Times New Roman"/>
          <w:bCs/>
          <w:sz w:val="28"/>
          <w:szCs w:val="24"/>
        </w:rPr>
        <w:t>, В.Бианки, П.Бажова и др.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3A21BC" w:rsidRDefault="003A21BC" w:rsidP="003A2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стихи А.Пушкина, С.Есенина, </w:t>
      </w:r>
      <w:r w:rsidR="00DB5DB8">
        <w:rPr>
          <w:rFonts w:ascii="Times New Roman" w:hAnsi="Times New Roman" w:cs="Times New Roman"/>
          <w:bCs/>
          <w:sz w:val="28"/>
          <w:szCs w:val="24"/>
        </w:rPr>
        <w:t>С.Михалкова и др.;</w:t>
      </w:r>
    </w:p>
    <w:p w:rsidR="003A21BC" w:rsidRDefault="003A21BC" w:rsidP="003A2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рассказы и сказки зарубежных писателей </w:t>
      </w:r>
      <w:r w:rsidR="00DB5DB8">
        <w:rPr>
          <w:rFonts w:ascii="Times New Roman" w:hAnsi="Times New Roman" w:cs="Times New Roman"/>
          <w:bCs/>
          <w:sz w:val="28"/>
          <w:szCs w:val="24"/>
        </w:rPr>
        <w:t xml:space="preserve">Г.Андерсена, Ш.Перро, Братьев Гримм, </w:t>
      </w:r>
      <w:proofErr w:type="spellStart"/>
      <w:r w:rsidR="00DB5DB8">
        <w:rPr>
          <w:rFonts w:ascii="Times New Roman" w:hAnsi="Times New Roman" w:cs="Times New Roman"/>
          <w:bCs/>
          <w:sz w:val="28"/>
          <w:szCs w:val="24"/>
        </w:rPr>
        <w:t>В.Гауф</w:t>
      </w:r>
      <w:proofErr w:type="spellEnd"/>
      <w:r w:rsidR="00DB5DB8">
        <w:rPr>
          <w:rFonts w:ascii="Times New Roman" w:hAnsi="Times New Roman" w:cs="Times New Roman"/>
          <w:bCs/>
          <w:sz w:val="28"/>
          <w:szCs w:val="24"/>
        </w:rPr>
        <w:t>.</w:t>
      </w:r>
    </w:p>
    <w:p w:rsidR="00DB5DB8" w:rsidRPr="003A21BC" w:rsidRDefault="00DB5DB8" w:rsidP="003A2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31312" w:rsidRPr="00331312" w:rsidRDefault="00331312" w:rsidP="00331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1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К концу изучения во втором классе курса «Литературное чтение» будет сформирован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1312">
        <w:rPr>
          <w:rFonts w:ascii="Times New Roman" w:hAnsi="Times New Roman" w:cs="Times New Roman"/>
          <w:sz w:val="28"/>
          <w:szCs w:val="28"/>
        </w:rPr>
        <w:t xml:space="preserve"> готовность </w:t>
      </w:r>
      <w:proofErr w:type="gramStart"/>
      <w:r w:rsidRPr="003313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1312">
        <w:rPr>
          <w:rFonts w:ascii="Times New Roman" w:hAnsi="Times New Roman" w:cs="Times New Roman"/>
          <w:sz w:val="28"/>
          <w:szCs w:val="28"/>
        </w:rPr>
        <w:t xml:space="preserve"> к дальнейшему образованию, достигнут необходимый уровень и читательской компетентности, литературного и речевого развития.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Второклассники </w:t>
      </w:r>
      <w:r w:rsidRPr="00331312">
        <w:rPr>
          <w:rFonts w:ascii="Times New Roman" w:hAnsi="Times New Roman" w:cs="Times New Roman"/>
          <w:b/>
          <w:i/>
          <w:sz w:val="28"/>
          <w:szCs w:val="28"/>
        </w:rPr>
        <w:t>научатся</w:t>
      </w:r>
      <w:r w:rsidRPr="00331312">
        <w:rPr>
          <w:rFonts w:ascii="Times New Roman" w:hAnsi="Times New Roman" w:cs="Times New Roman"/>
          <w:sz w:val="28"/>
          <w:szCs w:val="28"/>
        </w:rPr>
        <w:t>: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осознавать значимость чтения для своего развития, для успешного обучения други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1312">
        <w:rPr>
          <w:rFonts w:ascii="Times New Roman" w:hAnsi="Times New Roman" w:cs="Times New Roman"/>
          <w:sz w:val="28"/>
          <w:szCs w:val="28"/>
        </w:rPr>
        <w:t xml:space="preserve"> предметам и в дальнейшей жизни;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- читать осознанно, правильно, бегло (целыми словами вслух - не менее </w:t>
      </w:r>
      <w:r>
        <w:rPr>
          <w:rFonts w:ascii="Times New Roman" w:hAnsi="Times New Roman" w:cs="Times New Roman"/>
          <w:sz w:val="28"/>
          <w:szCs w:val="28"/>
        </w:rPr>
        <w:t>40-5</w:t>
      </w:r>
      <w:r w:rsidRPr="00331312">
        <w:rPr>
          <w:rFonts w:ascii="Times New Roman" w:hAnsi="Times New Roman" w:cs="Times New Roman"/>
          <w:sz w:val="28"/>
          <w:szCs w:val="28"/>
        </w:rPr>
        <w:t>0 слов минуту) и выразительно доступные по содержанию и объёму произведения;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применять различные способы чтения (ознакомительное, творческое, изучающее поисковое);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полноценно воспринимать (при чтении вслух и «п</w:t>
      </w:r>
      <w:r>
        <w:rPr>
          <w:rFonts w:ascii="Times New Roman" w:hAnsi="Times New Roman" w:cs="Times New Roman"/>
          <w:sz w:val="28"/>
          <w:szCs w:val="28"/>
        </w:rPr>
        <w:t>ро себя», при прослушивании) ху</w:t>
      </w:r>
      <w:r w:rsidRPr="00331312">
        <w:rPr>
          <w:rFonts w:ascii="Times New Roman" w:hAnsi="Times New Roman" w:cs="Times New Roman"/>
          <w:sz w:val="28"/>
          <w:szCs w:val="28"/>
        </w:rPr>
        <w:t>дожественную литературу, получая от этого удовольствие; эмоционально отзываться н прочитанное;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ориентироваться в нравственном содержании прочи</w:t>
      </w:r>
      <w:r>
        <w:rPr>
          <w:rFonts w:ascii="Times New Roman" w:hAnsi="Times New Roman" w:cs="Times New Roman"/>
          <w:sz w:val="28"/>
          <w:szCs w:val="28"/>
        </w:rPr>
        <w:t>танного, оценивать поступки пер</w:t>
      </w:r>
      <w:r w:rsidRPr="00331312">
        <w:rPr>
          <w:rFonts w:ascii="Times New Roman" w:hAnsi="Times New Roman" w:cs="Times New Roman"/>
          <w:sz w:val="28"/>
          <w:szCs w:val="28"/>
        </w:rPr>
        <w:t>сонажей с точки зрения общепринятых морально-этических норм;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lastRenderedPageBreak/>
        <w:t>- работать с литературным текстом с точки зрения его эстетической и познавательно сущности;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определять авторскую позицию и выражать свое отношение к герою и его поступкам;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и определять жанр, тему и главну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1312">
        <w:rPr>
          <w:rFonts w:ascii="Times New Roman" w:hAnsi="Times New Roman" w:cs="Times New Roman"/>
          <w:sz w:val="28"/>
          <w:szCs w:val="28"/>
        </w:rPr>
        <w:t xml:space="preserve"> мысль произведения; характеризовать героев;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- отличать поэтический текст от </w:t>
      </w:r>
      <w:proofErr w:type="gramStart"/>
      <w:r w:rsidRPr="00331312">
        <w:rPr>
          <w:rFonts w:ascii="Times New Roman" w:hAnsi="Times New Roman" w:cs="Times New Roman"/>
          <w:sz w:val="28"/>
          <w:szCs w:val="28"/>
        </w:rPr>
        <w:t>прозаического</w:t>
      </w:r>
      <w:proofErr w:type="gramEnd"/>
      <w:r w:rsidRPr="00331312">
        <w:rPr>
          <w:rFonts w:ascii="Times New Roman" w:hAnsi="Times New Roman" w:cs="Times New Roman"/>
          <w:sz w:val="28"/>
          <w:szCs w:val="28"/>
        </w:rPr>
        <w:t>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312">
        <w:rPr>
          <w:rFonts w:ascii="Times New Roman" w:hAnsi="Times New Roman" w:cs="Times New Roman"/>
          <w:sz w:val="28"/>
          <w:szCs w:val="28"/>
        </w:rPr>
        <w:t>- распознавать основные жанровые особенности фольклорных форм (сказки, загадк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331312">
        <w:rPr>
          <w:rFonts w:ascii="Times New Roman" w:hAnsi="Times New Roman" w:cs="Times New Roman"/>
          <w:sz w:val="28"/>
          <w:szCs w:val="28"/>
        </w:rPr>
        <w:t xml:space="preserve"> пословицы, небылицы, считалки, песни, скороговорки и др.);</w:t>
      </w:r>
      <w:proofErr w:type="gramEnd"/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осуществлять различные формы интерпретации т</w:t>
      </w:r>
      <w:r>
        <w:rPr>
          <w:rFonts w:ascii="Times New Roman" w:hAnsi="Times New Roman" w:cs="Times New Roman"/>
          <w:sz w:val="28"/>
          <w:szCs w:val="28"/>
        </w:rPr>
        <w:t>екста (выразительное чтение, дек</w:t>
      </w:r>
      <w:r w:rsidRPr="00331312">
        <w:rPr>
          <w:rFonts w:ascii="Times New Roman" w:hAnsi="Times New Roman" w:cs="Times New Roman"/>
          <w:sz w:val="28"/>
          <w:szCs w:val="28"/>
        </w:rPr>
        <w:t>ламация, драматизация, словесное рисование, творческий пересказ и др.);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-делить текст на части, озаглавливать их; составлять простой план;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передавать содержание прочитанного или прослушанного текста в виде переска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31312">
        <w:rPr>
          <w:rFonts w:ascii="Times New Roman" w:hAnsi="Times New Roman" w:cs="Times New Roman"/>
          <w:sz w:val="28"/>
          <w:szCs w:val="28"/>
        </w:rPr>
        <w:t xml:space="preserve"> (полного, выборочного, краткого) с учетом специфики текстов;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высказывать собственное мнение и обосновывать его фактами из текста;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создавать собственные небольшие тексты (повествование, описание, р</w:t>
      </w:r>
      <w:r>
        <w:rPr>
          <w:rFonts w:ascii="Times New Roman" w:hAnsi="Times New Roman" w:cs="Times New Roman"/>
          <w:sz w:val="28"/>
          <w:szCs w:val="28"/>
        </w:rPr>
        <w:t xml:space="preserve">ассуждение) </w:t>
      </w:r>
      <w:r w:rsidRPr="00331312">
        <w:rPr>
          <w:rFonts w:ascii="Times New Roman" w:hAnsi="Times New Roman" w:cs="Times New Roman"/>
          <w:sz w:val="28"/>
          <w:szCs w:val="28"/>
        </w:rPr>
        <w:t xml:space="preserve"> на основе художественного произведения, репродукций кар</w:t>
      </w:r>
      <w:r>
        <w:rPr>
          <w:rFonts w:ascii="Times New Roman" w:hAnsi="Times New Roman" w:cs="Times New Roman"/>
          <w:sz w:val="28"/>
          <w:szCs w:val="28"/>
        </w:rPr>
        <w:t>тин художников, по серии иллю</w:t>
      </w:r>
      <w:r w:rsidRPr="00331312">
        <w:rPr>
          <w:rFonts w:ascii="Times New Roman" w:hAnsi="Times New Roman" w:cs="Times New Roman"/>
          <w:sz w:val="28"/>
          <w:szCs w:val="28"/>
        </w:rPr>
        <w:t>страций к произведению или на основе личного опыта;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- осуществлять поиск необходимой информации в </w:t>
      </w:r>
      <w:r>
        <w:rPr>
          <w:rFonts w:ascii="Times New Roman" w:hAnsi="Times New Roman" w:cs="Times New Roman"/>
          <w:sz w:val="28"/>
          <w:szCs w:val="28"/>
        </w:rPr>
        <w:t>художественном, учебном, научно-</w:t>
      </w:r>
      <w:r w:rsidRPr="00331312">
        <w:rPr>
          <w:rFonts w:ascii="Times New Roman" w:hAnsi="Times New Roman" w:cs="Times New Roman"/>
          <w:sz w:val="28"/>
          <w:szCs w:val="28"/>
        </w:rPr>
        <w:t xml:space="preserve"> популярном текстах;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ориентироваться в отдельной книге и в группе кни</w:t>
      </w:r>
      <w:r>
        <w:rPr>
          <w:rFonts w:ascii="Times New Roman" w:hAnsi="Times New Roman" w:cs="Times New Roman"/>
          <w:sz w:val="28"/>
          <w:szCs w:val="28"/>
        </w:rPr>
        <w:t>г, представленных в детской биб</w:t>
      </w:r>
      <w:r w:rsidRPr="00331312">
        <w:rPr>
          <w:rFonts w:ascii="Times New Roman" w:hAnsi="Times New Roman" w:cs="Times New Roman"/>
          <w:sz w:val="28"/>
          <w:szCs w:val="28"/>
        </w:rPr>
        <w:t>лиотеке.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Второклассники </w:t>
      </w:r>
      <w:r w:rsidRPr="00331312">
        <w:rPr>
          <w:rFonts w:ascii="Times New Roman" w:hAnsi="Times New Roman" w:cs="Times New Roman"/>
          <w:b/>
          <w:i/>
          <w:sz w:val="28"/>
          <w:szCs w:val="28"/>
        </w:rPr>
        <w:t>получат возможность научиться</w:t>
      </w:r>
      <w:r w:rsidRPr="00331312">
        <w:rPr>
          <w:rFonts w:ascii="Times New Roman" w:hAnsi="Times New Roman" w:cs="Times New Roman"/>
          <w:sz w:val="28"/>
          <w:szCs w:val="28"/>
        </w:rPr>
        <w:t>: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осознавать основные духовно-нравственные ценности человечества;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воспринимать окружающий мир в его единстве и многообразии: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испытывать чувство гордости за свою Родину, народ и историю;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уважать культуру народов многонациональной России и других стран;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бережно и ответственно относиться к окружающей природе;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- развивать способность к </w:t>
      </w:r>
      <w:proofErr w:type="spellStart"/>
      <w:r w:rsidRPr="0033131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31312">
        <w:rPr>
          <w:rFonts w:ascii="Times New Roman" w:hAnsi="Times New Roman" w:cs="Times New Roman"/>
          <w:sz w:val="28"/>
          <w:szCs w:val="28"/>
        </w:rPr>
        <w:t>, эмоционально-н</w:t>
      </w:r>
      <w:r>
        <w:rPr>
          <w:rFonts w:ascii="Times New Roman" w:hAnsi="Times New Roman" w:cs="Times New Roman"/>
          <w:sz w:val="28"/>
          <w:szCs w:val="28"/>
        </w:rPr>
        <w:t>равственной отзывчивости (на основ</w:t>
      </w:r>
      <w:r w:rsidRPr="00331312">
        <w:rPr>
          <w:rFonts w:ascii="Times New Roman" w:hAnsi="Times New Roman" w:cs="Times New Roman"/>
          <w:sz w:val="28"/>
          <w:szCs w:val="28"/>
        </w:rPr>
        <w:t>е сопереживания литературным героям);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определять сходство и различие произведений разных жанров;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использовать полученную при чтении научно-популярного и учебного текста информацию в практической деятельности;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высказывать и пояснять свою точку зрения;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применять правила сотрудничества;</w:t>
      </w:r>
    </w:p>
    <w:p w:rsidR="00D96B5A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- выделять в тексте опорные (ключевые) слова; 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</w:t>
      </w:r>
      <w:r w:rsidR="00D96B5A">
        <w:rPr>
          <w:rFonts w:ascii="Times New Roman" w:hAnsi="Times New Roman" w:cs="Times New Roman"/>
          <w:sz w:val="28"/>
          <w:szCs w:val="28"/>
        </w:rPr>
        <w:t xml:space="preserve"> </w:t>
      </w:r>
      <w:r w:rsidRPr="00331312">
        <w:rPr>
          <w:rFonts w:ascii="Times New Roman" w:hAnsi="Times New Roman" w:cs="Times New Roman"/>
          <w:sz w:val="28"/>
          <w:szCs w:val="28"/>
        </w:rPr>
        <w:t>делать устную презентацию книги (произведения);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пользоваться тематическим (систематическим) каталогом;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lastRenderedPageBreak/>
        <w:t>- работать с детской периодикой;</w:t>
      </w:r>
    </w:p>
    <w:p w:rsid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расширять свой читательский кругозор и приобр</w:t>
      </w:r>
      <w:r>
        <w:rPr>
          <w:rFonts w:ascii="Times New Roman" w:hAnsi="Times New Roman" w:cs="Times New Roman"/>
          <w:sz w:val="28"/>
          <w:szCs w:val="28"/>
        </w:rPr>
        <w:t>етать дальнейший опыт самостоят</w:t>
      </w:r>
      <w:r w:rsidRPr="00331312">
        <w:rPr>
          <w:rFonts w:ascii="Times New Roman" w:hAnsi="Times New Roman" w:cs="Times New Roman"/>
          <w:sz w:val="28"/>
          <w:szCs w:val="28"/>
        </w:rPr>
        <w:t>ельной читательской деятельности.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312" w:rsidRPr="00331312" w:rsidRDefault="00331312" w:rsidP="00331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1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Программа обеспечивает достижение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ых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331312">
        <w:rPr>
          <w:rFonts w:ascii="Times New Roman" w:hAnsi="Times New Roman" w:cs="Times New Roman"/>
          <w:sz w:val="28"/>
          <w:szCs w:val="28"/>
        </w:rPr>
        <w:t>редметных результатов освоения курса, заложенных в ФГОС НОО.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У второклассника продолжится формирование </w:t>
      </w:r>
      <w:r w:rsidRPr="00331312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331312">
        <w:rPr>
          <w:rFonts w:ascii="Times New Roman" w:hAnsi="Times New Roman" w:cs="Times New Roman"/>
          <w:sz w:val="28"/>
          <w:szCs w:val="28"/>
        </w:rPr>
        <w:t xml:space="preserve"> результатов обучения: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осознание значимости чтения для своего дальнейшего развития;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формирование потребности в систематическом чтении как средстве познания мира и самого себя;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знакомство с культурно-историческим наследием Р</w:t>
      </w:r>
      <w:r w:rsidR="000E5841">
        <w:rPr>
          <w:rFonts w:ascii="Times New Roman" w:hAnsi="Times New Roman" w:cs="Times New Roman"/>
          <w:sz w:val="28"/>
          <w:szCs w:val="28"/>
        </w:rPr>
        <w:t>оссии, общечеловеческими ценнос</w:t>
      </w:r>
      <w:r w:rsidRPr="00331312">
        <w:rPr>
          <w:rFonts w:ascii="Times New Roman" w:hAnsi="Times New Roman" w:cs="Times New Roman"/>
          <w:sz w:val="28"/>
          <w:szCs w:val="28"/>
        </w:rPr>
        <w:t>тями;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восприятие литературного произведения как особого вида искусства;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- эмоциональная отзывчивость на </w:t>
      </w:r>
      <w:proofErr w:type="gramStart"/>
      <w:r w:rsidRPr="00331312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331312">
        <w:rPr>
          <w:rFonts w:ascii="Times New Roman" w:hAnsi="Times New Roman" w:cs="Times New Roman"/>
          <w:sz w:val="28"/>
          <w:szCs w:val="28"/>
        </w:rPr>
        <w:t>;</w:t>
      </w:r>
    </w:p>
    <w:p w:rsid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высказывание своей точки зрения и уважение мнения собеседника.</w:t>
      </w:r>
    </w:p>
    <w:p w:rsidR="000E5841" w:rsidRPr="00331312" w:rsidRDefault="000E5841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У второклассника продолжится формирование </w:t>
      </w:r>
      <w:proofErr w:type="spellStart"/>
      <w:r w:rsidRPr="000E5841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331312">
        <w:rPr>
          <w:rFonts w:ascii="Times New Roman" w:hAnsi="Times New Roman" w:cs="Times New Roman"/>
          <w:sz w:val="28"/>
          <w:szCs w:val="28"/>
        </w:rPr>
        <w:t xml:space="preserve"> результатов обучения: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освоение приёмов поиска нужной информации;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освоение правил и способов взаимодействия с окружающим миром;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формирование представлений о правилах поведения и нормах поведения, принятых в обществе;</w:t>
      </w:r>
    </w:p>
    <w:p w:rsid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овладение основами коммуникативной деятельно</w:t>
      </w:r>
      <w:r w:rsidR="000E5841">
        <w:rPr>
          <w:rFonts w:ascii="Times New Roman" w:hAnsi="Times New Roman" w:cs="Times New Roman"/>
          <w:sz w:val="28"/>
          <w:szCs w:val="28"/>
        </w:rPr>
        <w:t>сти, осознание на практическом у</w:t>
      </w:r>
      <w:r w:rsidRPr="00331312">
        <w:rPr>
          <w:rFonts w:ascii="Times New Roman" w:hAnsi="Times New Roman" w:cs="Times New Roman"/>
          <w:sz w:val="28"/>
          <w:szCs w:val="28"/>
        </w:rPr>
        <w:t>ровне значимости работы в группе и освоение правил групповой работы.</w:t>
      </w:r>
    </w:p>
    <w:p w:rsidR="000E5841" w:rsidRPr="00331312" w:rsidRDefault="000E5841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У второклассника продолжится формирование </w:t>
      </w:r>
      <w:r w:rsidRPr="000E5841">
        <w:rPr>
          <w:rFonts w:ascii="Times New Roman" w:hAnsi="Times New Roman" w:cs="Times New Roman"/>
          <w:b/>
          <w:sz w:val="28"/>
          <w:szCs w:val="28"/>
        </w:rPr>
        <w:t>предметных</w:t>
      </w:r>
      <w:r w:rsidRPr="00331312">
        <w:rPr>
          <w:rFonts w:ascii="Times New Roman" w:hAnsi="Times New Roman" w:cs="Times New Roman"/>
          <w:sz w:val="28"/>
          <w:szCs w:val="28"/>
        </w:rPr>
        <w:t xml:space="preserve"> результатов обучения: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формирование необходимого уровня читательской компетентности;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овладение техникой чтения, приёмами понимания прочитанного и прослушанного произведения;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умение самостоятельно выбирать интересующую ученика литературу;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умение пользоваться словарями и справочной литературой;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осознание себя как грамотного читателя, способного к творческой деятельности;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lastRenderedPageBreak/>
        <w:t>- умение составлять несложные монологические высказывания о произведении (героях, событиях), устно передавать содержание текста по плану;</w:t>
      </w:r>
    </w:p>
    <w:p w:rsid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0E5841" w:rsidRPr="00331312" w:rsidRDefault="000E5841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312" w:rsidRPr="000E5841" w:rsidRDefault="00331312" w:rsidP="000E5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41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0E5841">
        <w:rPr>
          <w:rFonts w:ascii="Times New Roman" w:hAnsi="Times New Roman" w:cs="Times New Roman"/>
          <w:b/>
          <w:sz w:val="28"/>
          <w:szCs w:val="28"/>
        </w:rPr>
        <w:t>оценки достижения планируемы</w:t>
      </w:r>
      <w:r w:rsidR="000E5841">
        <w:rPr>
          <w:rFonts w:ascii="Times New Roman" w:hAnsi="Times New Roman" w:cs="Times New Roman"/>
          <w:b/>
          <w:sz w:val="28"/>
          <w:szCs w:val="28"/>
        </w:rPr>
        <w:t>х результатов освоения предмета</w:t>
      </w:r>
      <w:proofErr w:type="gramEnd"/>
    </w:p>
    <w:p w:rsidR="00331312" w:rsidRPr="000E5841" w:rsidRDefault="00331312" w:rsidP="000E5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41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структура и содержание программы «Литературное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</w:t>
      </w:r>
      <w:proofErr w:type="spellStart"/>
      <w:r w:rsidRPr="0033131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331312">
        <w:rPr>
          <w:rFonts w:ascii="Times New Roman" w:hAnsi="Times New Roman" w:cs="Times New Roman"/>
          <w:sz w:val="28"/>
          <w:szCs w:val="28"/>
        </w:rPr>
        <w:t xml:space="preserve"> результат достигаетс</w:t>
      </w:r>
      <w:r w:rsidR="000E5841">
        <w:rPr>
          <w:rFonts w:ascii="Times New Roman" w:hAnsi="Times New Roman" w:cs="Times New Roman"/>
          <w:sz w:val="28"/>
          <w:szCs w:val="28"/>
        </w:rPr>
        <w:t>я</w:t>
      </w:r>
      <w:r w:rsidRPr="00331312">
        <w:rPr>
          <w:rFonts w:ascii="Times New Roman" w:hAnsi="Times New Roman" w:cs="Times New Roman"/>
          <w:sz w:val="28"/>
          <w:szCs w:val="28"/>
        </w:rPr>
        <w:t xml:space="preserve">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</w:t>
      </w:r>
    </w:p>
    <w:p w:rsidR="000E5841" w:rsidRPr="00331312" w:rsidRDefault="000E5841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41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331312">
        <w:rPr>
          <w:rFonts w:ascii="Times New Roman" w:hAnsi="Times New Roman" w:cs="Times New Roman"/>
          <w:sz w:val="28"/>
          <w:szCs w:val="28"/>
        </w:rPr>
        <w:t xml:space="preserve"> 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небольшие по объему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41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  <w:r w:rsidRPr="00331312">
        <w:rPr>
          <w:rFonts w:ascii="Times New Roman" w:hAnsi="Times New Roman" w:cs="Times New Roman"/>
          <w:sz w:val="28"/>
          <w:szCs w:val="28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41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331312">
        <w:rPr>
          <w:rFonts w:ascii="Times New Roman" w:hAnsi="Times New Roman" w:cs="Times New Roman"/>
          <w:sz w:val="28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после чтения задает вопросы.</w:t>
      </w:r>
    </w:p>
    <w:p w:rsidR="000E5841" w:rsidRPr="00331312" w:rsidRDefault="000E5841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spellStart"/>
      <w:r w:rsidRPr="003313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31312">
        <w:rPr>
          <w:rFonts w:ascii="Times New Roman" w:hAnsi="Times New Roman" w:cs="Times New Roman"/>
          <w:sz w:val="28"/>
          <w:szCs w:val="28"/>
        </w:rPr>
        <w:t xml:space="preserve"> </w:t>
      </w:r>
      <w:r w:rsidRPr="000E5841">
        <w:rPr>
          <w:rFonts w:ascii="Times New Roman" w:hAnsi="Times New Roman" w:cs="Times New Roman"/>
          <w:b/>
          <w:sz w:val="28"/>
          <w:szCs w:val="28"/>
        </w:rPr>
        <w:t>навыка чтения</w:t>
      </w:r>
      <w:r w:rsidRPr="00331312">
        <w:rPr>
          <w:rFonts w:ascii="Times New Roman" w:hAnsi="Times New Roman" w:cs="Times New Roman"/>
          <w:sz w:val="28"/>
          <w:szCs w:val="28"/>
        </w:rPr>
        <w:t xml:space="preserve"> второклассников: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умение читать целыми словами и словосочетаниями;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 xml:space="preserve">- осознание общего смысла и содержания прочитанного текста при темпе чтения вслух не менее </w:t>
      </w:r>
      <w:r w:rsidR="00D96B5A">
        <w:rPr>
          <w:rFonts w:ascii="Times New Roman" w:hAnsi="Times New Roman" w:cs="Times New Roman"/>
          <w:sz w:val="28"/>
          <w:szCs w:val="28"/>
        </w:rPr>
        <w:t>40-5</w:t>
      </w:r>
      <w:r w:rsidRPr="00D96B5A">
        <w:rPr>
          <w:rFonts w:ascii="Times New Roman" w:hAnsi="Times New Roman" w:cs="Times New Roman"/>
          <w:sz w:val="28"/>
          <w:szCs w:val="28"/>
        </w:rPr>
        <w:t>0</w:t>
      </w:r>
      <w:r w:rsidRPr="00331312">
        <w:rPr>
          <w:rFonts w:ascii="Times New Roman" w:hAnsi="Times New Roman" w:cs="Times New Roman"/>
          <w:sz w:val="28"/>
          <w:szCs w:val="28"/>
        </w:rPr>
        <w:t xml:space="preserve"> слов в минуту (на конец года);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умение использовать паузы, соответствующие знакам препинания, интонации, передающие характерные особенности героев;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- безошибочность чтения.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lastRenderedPageBreak/>
        <w:t>К итоговому контролю 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Данные работы позволяют быстро проверить усвоение материала у большого количества учащихся, объективно оценить результаты работы,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При выставлении оценки следует ориентироваться на следующую шкалу: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«3» - если сделано не менее 50% объёма работы;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«4» - если сделано не менее 75% объёма работы;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«5» - если работа не содержит ошибок.</w:t>
      </w:r>
    </w:p>
    <w:p w:rsidR="00331312" w:rsidRPr="00331312" w:rsidRDefault="000E5841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12" w:rsidRPr="00331312" w:rsidRDefault="00331312" w:rsidP="0033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12">
        <w:rPr>
          <w:rFonts w:ascii="Times New Roman" w:hAnsi="Times New Roman" w:cs="Times New Roman"/>
          <w:sz w:val="28"/>
          <w:szCs w:val="28"/>
        </w:rPr>
        <w:t>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произведений.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Общими критериями оценивания результативности обучения чтению являются следующие: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индивидуальный прогресс в совершенствовании прав</w:t>
      </w:r>
      <w:r>
        <w:rPr>
          <w:rFonts w:ascii="Times New Roman" w:hAnsi="Times New Roman" w:cs="Times New Roman"/>
          <w:sz w:val="28"/>
        </w:rPr>
        <w:t>ильности, беглости и способов чт</w:t>
      </w:r>
      <w:r w:rsidRPr="000E5841">
        <w:rPr>
          <w:rFonts w:ascii="Times New Roman" w:hAnsi="Times New Roman" w:cs="Times New Roman"/>
          <w:sz w:val="28"/>
        </w:rPr>
        <w:t>ения (слоговое, плавное слоговое, целыми словами, плавное слитное);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индивидуальный прогресс в понимании содержания прочитанного;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индивидуальный прогресс в выразительности чтения (соблюдение знаков препинания, интонационная передача эмоционального тона, логических ударени</w:t>
      </w:r>
      <w:r>
        <w:rPr>
          <w:rFonts w:ascii="Times New Roman" w:hAnsi="Times New Roman" w:cs="Times New Roman"/>
          <w:sz w:val="28"/>
        </w:rPr>
        <w:t>й, пауз и мелодики, т</w:t>
      </w:r>
      <w:r w:rsidRPr="000E5841">
        <w:rPr>
          <w:rFonts w:ascii="Times New Roman" w:hAnsi="Times New Roman" w:cs="Times New Roman"/>
          <w:sz w:val="28"/>
        </w:rPr>
        <w:t>емпа и громкости - в соответствии с характером текста);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индивидуальный прогресс в навыках работы с текстом;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умение прочитать и понять инструкцию, содержащуюся в тексте задания, и следовать ей;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ориентировка в книге, в группе книг, в мире детских книг;</w:t>
      </w:r>
    </w:p>
    <w:p w:rsid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интерес к чтению художественной, познавательной и справочной литературы, расширение круга чтения.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b/>
          <w:sz w:val="28"/>
        </w:rPr>
        <w:t>Способами оценивания</w:t>
      </w:r>
      <w:r w:rsidRPr="000E5841">
        <w:rPr>
          <w:rFonts w:ascii="Times New Roman" w:hAnsi="Times New Roman" w:cs="Times New Roman"/>
          <w:sz w:val="28"/>
        </w:rPr>
        <w:t xml:space="preserve"> результативности обучения чтению являются: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замер скорости чтения (в скрытой для детей форме);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ответы обучающихся на вопросы по содержанию, с</w:t>
      </w:r>
      <w:r>
        <w:rPr>
          <w:rFonts w:ascii="Times New Roman" w:hAnsi="Times New Roman" w:cs="Times New Roman"/>
          <w:sz w:val="28"/>
        </w:rPr>
        <w:t xml:space="preserve">труктуре, языковому оформлению </w:t>
      </w:r>
      <w:r w:rsidRPr="000E5841">
        <w:rPr>
          <w:rFonts w:ascii="Times New Roman" w:hAnsi="Times New Roman" w:cs="Times New Roman"/>
          <w:sz w:val="28"/>
        </w:rPr>
        <w:t>жанровой принадлежности литературных произведений;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 xml:space="preserve">- выразительность чтения (умение передать общий </w:t>
      </w:r>
      <w:r>
        <w:rPr>
          <w:rFonts w:ascii="Times New Roman" w:hAnsi="Times New Roman" w:cs="Times New Roman"/>
          <w:sz w:val="28"/>
        </w:rPr>
        <w:t>характер текста с помощью интонационн</w:t>
      </w:r>
      <w:r w:rsidRPr="000E5841">
        <w:rPr>
          <w:rFonts w:ascii="Times New Roman" w:hAnsi="Times New Roman" w:cs="Times New Roman"/>
          <w:sz w:val="28"/>
        </w:rPr>
        <w:t xml:space="preserve">ых средств - мелодики, </w:t>
      </w:r>
      <w:proofErr w:type="spellStart"/>
      <w:r w:rsidRPr="000E5841">
        <w:rPr>
          <w:rFonts w:ascii="Times New Roman" w:hAnsi="Times New Roman" w:cs="Times New Roman"/>
          <w:sz w:val="28"/>
        </w:rPr>
        <w:t>темпоритма</w:t>
      </w:r>
      <w:proofErr w:type="spellEnd"/>
      <w:r w:rsidRPr="000E5841">
        <w:rPr>
          <w:rFonts w:ascii="Times New Roman" w:hAnsi="Times New Roman" w:cs="Times New Roman"/>
          <w:sz w:val="28"/>
        </w:rPr>
        <w:t>, пауз, логических уда</w:t>
      </w:r>
      <w:r>
        <w:rPr>
          <w:rFonts w:ascii="Times New Roman" w:hAnsi="Times New Roman" w:cs="Times New Roman"/>
          <w:sz w:val="28"/>
        </w:rPr>
        <w:t>рений, громкости и эмоциона</w:t>
      </w:r>
      <w:r w:rsidRPr="000E5841">
        <w:rPr>
          <w:rFonts w:ascii="Times New Roman" w:hAnsi="Times New Roman" w:cs="Times New Roman"/>
          <w:sz w:val="28"/>
        </w:rPr>
        <w:t>льной окраски голоса);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выполнение заданий на составление плана пересказа, собственного высказывания;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выполнение заданий по ориентировке в книгах;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lastRenderedPageBreak/>
        <w:t>- 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 xml:space="preserve">- наблюдение учителя за соблюдением </w:t>
      </w:r>
      <w:proofErr w:type="gramStart"/>
      <w:r w:rsidRPr="000E5841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0E5841">
        <w:rPr>
          <w:rFonts w:ascii="Times New Roman" w:hAnsi="Times New Roman" w:cs="Times New Roman"/>
          <w:sz w:val="28"/>
        </w:rPr>
        <w:t xml:space="preserve"> правил коллективной и групповой работы;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наблюдения за читательской деятельностью учащихся;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анализ читательского дневника;</w:t>
      </w:r>
    </w:p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 xml:space="preserve">- анализ отзывов учащихся о </w:t>
      </w:r>
      <w:proofErr w:type="gramStart"/>
      <w:r w:rsidRPr="000E5841">
        <w:rPr>
          <w:rFonts w:ascii="Times New Roman" w:hAnsi="Times New Roman" w:cs="Times New Roman"/>
          <w:sz w:val="28"/>
        </w:rPr>
        <w:t>прочитанном</w:t>
      </w:r>
      <w:proofErr w:type="gramEnd"/>
      <w:r w:rsidRPr="000E5841">
        <w:rPr>
          <w:rFonts w:ascii="Times New Roman" w:hAnsi="Times New Roman" w:cs="Times New Roman"/>
          <w:sz w:val="28"/>
        </w:rPr>
        <w:t>, аннотаций, презентаций;</w:t>
      </w:r>
    </w:p>
    <w:p w:rsid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841">
        <w:rPr>
          <w:rFonts w:ascii="Times New Roman" w:hAnsi="Times New Roman" w:cs="Times New Roman"/>
          <w:sz w:val="28"/>
        </w:rPr>
        <w:t>- анализ творческих работ учащихся (в том числе входящих в рабочие тетради и в хре</w:t>
      </w:r>
      <w:r>
        <w:rPr>
          <w:rFonts w:ascii="Times New Roman" w:hAnsi="Times New Roman" w:cs="Times New Roman"/>
          <w:sz w:val="28"/>
        </w:rPr>
        <w:t>сто</w:t>
      </w:r>
      <w:r w:rsidRPr="000E5841">
        <w:rPr>
          <w:rFonts w:ascii="Times New Roman" w:hAnsi="Times New Roman" w:cs="Times New Roman"/>
          <w:sz w:val="28"/>
        </w:rPr>
        <w:t>матии).</w:t>
      </w:r>
    </w:p>
    <w:p w:rsid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5841" w:rsidRPr="000E5841" w:rsidRDefault="000E5841" w:rsidP="000E5841">
      <w:pPr>
        <w:jc w:val="center"/>
        <w:rPr>
          <w:rFonts w:ascii="Times New Roman" w:hAnsi="Times New Roman" w:cs="Times New Roman"/>
          <w:b/>
          <w:sz w:val="28"/>
        </w:rPr>
      </w:pPr>
      <w:r w:rsidRPr="000E5841">
        <w:rPr>
          <w:rFonts w:ascii="Times New Roman" w:hAnsi="Times New Roman" w:cs="Times New Roman"/>
          <w:b/>
          <w:sz w:val="28"/>
        </w:rPr>
        <w:t>Виды контрольно-измерительных материалов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0E5841" w:rsidTr="00F93B5F">
        <w:tc>
          <w:tcPr>
            <w:tcW w:w="959" w:type="dxa"/>
          </w:tcPr>
          <w:p w:rsidR="000E5841" w:rsidRPr="00F93B5F" w:rsidRDefault="000E5841" w:rsidP="00F9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3B5F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F93B5F">
              <w:rPr>
                <w:rFonts w:ascii="Times New Roman" w:hAnsi="Times New Roman" w:cs="Times New Roman"/>
                <w:b/>
                <w:sz w:val="28"/>
              </w:rPr>
              <w:t xml:space="preserve"> урока</w:t>
            </w:r>
          </w:p>
        </w:tc>
        <w:tc>
          <w:tcPr>
            <w:tcW w:w="4536" w:type="dxa"/>
          </w:tcPr>
          <w:p w:rsidR="000E5841" w:rsidRPr="00F93B5F" w:rsidRDefault="00F93B5F" w:rsidP="00F9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3B5F">
              <w:rPr>
                <w:rFonts w:ascii="Times New Roman" w:hAnsi="Times New Roman" w:cs="Times New Roman"/>
                <w:b/>
                <w:sz w:val="28"/>
              </w:rPr>
              <w:t>Виды работы</w:t>
            </w:r>
          </w:p>
        </w:tc>
        <w:tc>
          <w:tcPr>
            <w:tcW w:w="4076" w:type="dxa"/>
          </w:tcPr>
          <w:p w:rsidR="000E5841" w:rsidRPr="00F93B5F" w:rsidRDefault="00F93B5F" w:rsidP="00F9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3B5F">
              <w:rPr>
                <w:rFonts w:ascii="Times New Roman" w:hAnsi="Times New Roman" w:cs="Times New Roman"/>
                <w:b/>
                <w:sz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E5841" w:rsidTr="00F93B5F">
        <w:tc>
          <w:tcPr>
            <w:tcW w:w="959" w:type="dxa"/>
          </w:tcPr>
          <w:p w:rsidR="000E5841" w:rsidRDefault="00F93B5F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36" w:type="dxa"/>
          </w:tcPr>
          <w:p w:rsidR="000E5841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Входная диагностическая работа</w:t>
            </w:r>
          </w:p>
        </w:tc>
        <w:tc>
          <w:tcPr>
            <w:tcW w:w="4076" w:type="dxa"/>
          </w:tcPr>
          <w:p w:rsidR="000E5841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Остаточные знания за 1-ый класс</w:t>
            </w:r>
          </w:p>
        </w:tc>
      </w:tr>
      <w:tr w:rsidR="000E5841" w:rsidTr="00F93B5F">
        <w:tc>
          <w:tcPr>
            <w:tcW w:w="959" w:type="dxa"/>
          </w:tcPr>
          <w:p w:rsidR="000E5841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36" w:type="dxa"/>
          </w:tcPr>
          <w:p w:rsidR="000E5841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 №1</w:t>
            </w:r>
          </w:p>
        </w:tc>
        <w:tc>
          <w:tcPr>
            <w:tcW w:w="4076" w:type="dxa"/>
          </w:tcPr>
          <w:p w:rsidR="000E5841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Устное народное творчество</w:t>
            </w:r>
          </w:p>
        </w:tc>
      </w:tr>
      <w:tr w:rsidR="000E5841" w:rsidTr="00F93B5F">
        <w:tc>
          <w:tcPr>
            <w:tcW w:w="959" w:type="dxa"/>
          </w:tcPr>
          <w:p w:rsidR="000E5841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536" w:type="dxa"/>
          </w:tcPr>
          <w:p w:rsidR="000E5841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Проверочная работа №1</w:t>
            </w:r>
          </w:p>
        </w:tc>
        <w:tc>
          <w:tcPr>
            <w:tcW w:w="4076" w:type="dxa"/>
          </w:tcPr>
          <w:p w:rsidR="000E5841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Люблю природу русскую! Осень.</w:t>
            </w:r>
          </w:p>
        </w:tc>
      </w:tr>
      <w:tr w:rsidR="000E5841" w:rsidTr="00F93B5F">
        <w:tc>
          <w:tcPr>
            <w:tcW w:w="959" w:type="dxa"/>
          </w:tcPr>
          <w:p w:rsidR="000E5841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536" w:type="dxa"/>
          </w:tcPr>
          <w:p w:rsidR="000E5841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техники чтения</w:t>
            </w:r>
          </w:p>
        </w:tc>
        <w:tc>
          <w:tcPr>
            <w:tcW w:w="4076" w:type="dxa"/>
          </w:tcPr>
          <w:p w:rsidR="000E5841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Промежуточная диагностика</w:t>
            </w:r>
          </w:p>
        </w:tc>
      </w:tr>
      <w:tr w:rsidR="000E5841" w:rsidTr="00F93B5F">
        <w:tc>
          <w:tcPr>
            <w:tcW w:w="959" w:type="dxa"/>
          </w:tcPr>
          <w:p w:rsidR="000E5841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536" w:type="dxa"/>
          </w:tcPr>
          <w:p w:rsidR="000E5841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№1</w:t>
            </w:r>
          </w:p>
        </w:tc>
        <w:tc>
          <w:tcPr>
            <w:tcW w:w="4076" w:type="dxa"/>
          </w:tcPr>
          <w:p w:rsidR="000E5841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Русские писатели</w:t>
            </w:r>
          </w:p>
        </w:tc>
      </w:tr>
      <w:tr w:rsidR="000E5841" w:rsidTr="00F93B5F">
        <w:tc>
          <w:tcPr>
            <w:tcW w:w="959" w:type="dxa"/>
          </w:tcPr>
          <w:p w:rsidR="000E5841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536" w:type="dxa"/>
          </w:tcPr>
          <w:p w:rsidR="000E5841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№2</w:t>
            </w:r>
          </w:p>
        </w:tc>
        <w:tc>
          <w:tcPr>
            <w:tcW w:w="4076" w:type="dxa"/>
          </w:tcPr>
          <w:p w:rsidR="000E5841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братьях наших меньших</w:t>
            </w:r>
          </w:p>
        </w:tc>
      </w:tr>
      <w:tr w:rsidR="00F93B5F" w:rsidTr="00F93B5F">
        <w:tc>
          <w:tcPr>
            <w:tcW w:w="959" w:type="dxa"/>
          </w:tcPr>
          <w:p w:rsidR="00F93B5F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536" w:type="dxa"/>
          </w:tcPr>
          <w:p w:rsidR="00F93B5F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 №2</w:t>
            </w:r>
          </w:p>
        </w:tc>
        <w:tc>
          <w:tcPr>
            <w:tcW w:w="4076" w:type="dxa"/>
          </w:tcPr>
          <w:p w:rsidR="00F93B5F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детских журналов</w:t>
            </w:r>
          </w:p>
        </w:tc>
      </w:tr>
      <w:tr w:rsidR="00F93B5F" w:rsidTr="00F93B5F">
        <w:tc>
          <w:tcPr>
            <w:tcW w:w="959" w:type="dxa"/>
          </w:tcPr>
          <w:p w:rsidR="00F93B5F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4536" w:type="dxa"/>
          </w:tcPr>
          <w:p w:rsidR="00F93B5F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№3</w:t>
            </w:r>
          </w:p>
        </w:tc>
        <w:tc>
          <w:tcPr>
            <w:tcW w:w="4076" w:type="dxa"/>
          </w:tcPr>
          <w:p w:rsidR="00F93B5F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Итоговая работа за 1-е полугодие</w:t>
            </w:r>
          </w:p>
        </w:tc>
      </w:tr>
      <w:tr w:rsidR="00F93B5F" w:rsidTr="00F93B5F">
        <w:tc>
          <w:tcPr>
            <w:tcW w:w="959" w:type="dxa"/>
          </w:tcPr>
          <w:p w:rsidR="00F93B5F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536" w:type="dxa"/>
          </w:tcPr>
          <w:p w:rsidR="00F93B5F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техники чтения</w:t>
            </w:r>
          </w:p>
        </w:tc>
        <w:tc>
          <w:tcPr>
            <w:tcW w:w="4076" w:type="dxa"/>
          </w:tcPr>
          <w:p w:rsidR="00F93B5F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Промежуточная диагностика</w:t>
            </w:r>
          </w:p>
        </w:tc>
      </w:tr>
      <w:tr w:rsidR="00F93B5F" w:rsidTr="00F93B5F">
        <w:tc>
          <w:tcPr>
            <w:tcW w:w="959" w:type="dxa"/>
          </w:tcPr>
          <w:p w:rsidR="00F93B5F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4536" w:type="dxa"/>
          </w:tcPr>
          <w:p w:rsidR="00F93B5F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№4</w:t>
            </w:r>
          </w:p>
        </w:tc>
        <w:tc>
          <w:tcPr>
            <w:tcW w:w="4076" w:type="dxa"/>
          </w:tcPr>
          <w:p w:rsidR="00F93B5F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Писатели - детям</w:t>
            </w:r>
          </w:p>
        </w:tc>
      </w:tr>
      <w:tr w:rsidR="00F93B5F" w:rsidTr="00F93B5F">
        <w:tc>
          <w:tcPr>
            <w:tcW w:w="959" w:type="dxa"/>
          </w:tcPr>
          <w:p w:rsidR="00F93B5F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4536" w:type="dxa"/>
          </w:tcPr>
          <w:p w:rsidR="00F93B5F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Проверочная работа №2</w:t>
            </w:r>
          </w:p>
        </w:tc>
        <w:tc>
          <w:tcPr>
            <w:tcW w:w="4076" w:type="dxa"/>
          </w:tcPr>
          <w:p w:rsidR="00F93B5F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и мои друзья</w:t>
            </w:r>
          </w:p>
        </w:tc>
      </w:tr>
      <w:tr w:rsidR="00F93B5F" w:rsidTr="00F93B5F">
        <w:tc>
          <w:tcPr>
            <w:tcW w:w="959" w:type="dxa"/>
          </w:tcPr>
          <w:p w:rsidR="00F93B5F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4536" w:type="dxa"/>
          </w:tcPr>
          <w:p w:rsidR="00F93B5F" w:rsidRDefault="00F93B5F" w:rsidP="0071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техники чтения</w:t>
            </w:r>
          </w:p>
        </w:tc>
        <w:tc>
          <w:tcPr>
            <w:tcW w:w="4076" w:type="dxa"/>
          </w:tcPr>
          <w:p w:rsidR="00F93B5F" w:rsidRDefault="00F93B5F" w:rsidP="0071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Промежуточная диагностика</w:t>
            </w:r>
          </w:p>
        </w:tc>
      </w:tr>
      <w:tr w:rsidR="00F93B5F" w:rsidTr="00F93B5F">
        <w:tc>
          <w:tcPr>
            <w:tcW w:w="959" w:type="dxa"/>
          </w:tcPr>
          <w:p w:rsidR="00F93B5F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4536" w:type="dxa"/>
          </w:tcPr>
          <w:p w:rsidR="00F93B5F" w:rsidRDefault="00F93B5F">
            <w:r w:rsidRPr="00223457">
              <w:rPr>
                <w:rFonts w:ascii="Times New Roman" w:hAnsi="Times New Roman" w:cs="Times New Roman"/>
                <w:sz w:val="28"/>
              </w:rPr>
              <w:t xml:space="preserve">Проверочная </w:t>
            </w:r>
            <w:r>
              <w:rPr>
                <w:rFonts w:ascii="Times New Roman" w:hAnsi="Times New Roman" w:cs="Times New Roman"/>
                <w:sz w:val="28"/>
              </w:rPr>
              <w:t>работа №3</w:t>
            </w:r>
          </w:p>
        </w:tc>
        <w:tc>
          <w:tcPr>
            <w:tcW w:w="4076" w:type="dxa"/>
          </w:tcPr>
          <w:p w:rsidR="00F93B5F" w:rsidRDefault="00F93B5F" w:rsidP="0071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Люблю природу русскую! Весна.</w:t>
            </w:r>
          </w:p>
        </w:tc>
      </w:tr>
      <w:tr w:rsidR="00F93B5F" w:rsidTr="00F93B5F">
        <w:tc>
          <w:tcPr>
            <w:tcW w:w="959" w:type="dxa"/>
          </w:tcPr>
          <w:p w:rsidR="00F93B5F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4536" w:type="dxa"/>
          </w:tcPr>
          <w:p w:rsidR="00F93B5F" w:rsidRDefault="00F93B5F">
            <w:r w:rsidRPr="00223457">
              <w:rPr>
                <w:rFonts w:ascii="Times New Roman" w:hAnsi="Times New Roman" w:cs="Times New Roman"/>
                <w:sz w:val="28"/>
              </w:rPr>
              <w:t xml:space="preserve">Проверочная </w:t>
            </w:r>
            <w:r>
              <w:rPr>
                <w:rFonts w:ascii="Times New Roman" w:hAnsi="Times New Roman" w:cs="Times New Roman"/>
                <w:sz w:val="28"/>
              </w:rPr>
              <w:t>работа №4</w:t>
            </w:r>
          </w:p>
        </w:tc>
        <w:tc>
          <w:tcPr>
            <w:tcW w:w="4076" w:type="dxa"/>
          </w:tcPr>
          <w:p w:rsidR="00F93B5F" w:rsidRDefault="00F93B5F" w:rsidP="0071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в шутку и в серьез.</w:t>
            </w:r>
          </w:p>
        </w:tc>
      </w:tr>
      <w:tr w:rsidR="00F93B5F" w:rsidTr="00F93B5F">
        <w:tc>
          <w:tcPr>
            <w:tcW w:w="959" w:type="dxa"/>
          </w:tcPr>
          <w:p w:rsidR="00F93B5F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4536" w:type="dxa"/>
          </w:tcPr>
          <w:p w:rsidR="00F93B5F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№5</w:t>
            </w:r>
          </w:p>
        </w:tc>
        <w:tc>
          <w:tcPr>
            <w:tcW w:w="4076" w:type="dxa"/>
          </w:tcPr>
          <w:p w:rsidR="00F93B5F" w:rsidRDefault="00F93B5F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зарубежных стран</w:t>
            </w:r>
          </w:p>
        </w:tc>
      </w:tr>
      <w:tr w:rsidR="00D02817" w:rsidTr="00F93B5F">
        <w:tc>
          <w:tcPr>
            <w:tcW w:w="959" w:type="dxa"/>
          </w:tcPr>
          <w:p w:rsidR="00D02817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4536" w:type="dxa"/>
          </w:tcPr>
          <w:p w:rsidR="00D02817" w:rsidRDefault="00D02817" w:rsidP="0071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техники чтения</w:t>
            </w:r>
          </w:p>
        </w:tc>
        <w:tc>
          <w:tcPr>
            <w:tcW w:w="4076" w:type="dxa"/>
          </w:tcPr>
          <w:p w:rsidR="00D02817" w:rsidRDefault="00D02817" w:rsidP="00D028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Итоговая диагностика</w:t>
            </w:r>
          </w:p>
        </w:tc>
      </w:tr>
      <w:tr w:rsidR="00D02817" w:rsidTr="00F93B5F">
        <w:tc>
          <w:tcPr>
            <w:tcW w:w="959" w:type="dxa"/>
          </w:tcPr>
          <w:p w:rsidR="00D02817" w:rsidRDefault="002B2D72" w:rsidP="00F93B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4536" w:type="dxa"/>
          </w:tcPr>
          <w:p w:rsidR="00D02817" w:rsidRDefault="00D02817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Итоговая диагностическая работа</w:t>
            </w:r>
          </w:p>
        </w:tc>
        <w:tc>
          <w:tcPr>
            <w:tcW w:w="4076" w:type="dxa"/>
          </w:tcPr>
          <w:p w:rsidR="00D02817" w:rsidRDefault="00D02817" w:rsidP="000E58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учебный год</w:t>
            </w:r>
          </w:p>
        </w:tc>
      </w:tr>
    </w:tbl>
    <w:p w:rsidR="000E5841" w:rsidRPr="000E5841" w:rsidRDefault="000E5841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2817" w:rsidRPr="00D02817" w:rsidRDefault="00D02817" w:rsidP="00D0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2817">
        <w:rPr>
          <w:rFonts w:ascii="Times New Roman" w:hAnsi="Times New Roman" w:cs="Times New Roman"/>
          <w:b/>
          <w:sz w:val="28"/>
        </w:rPr>
        <w:t xml:space="preserve">Для реализации программного содержания используются следующие учебные  </w:t>
      </w:r>
      <w:r>
        <w:rPr>
          <w:rFonts w:ascii="Times New Roman" w:hAnsi="Times New Roman" w:cs="Times New Roman"/>
          <w:b/>
          <w:sz w:val="28"/>
        </w:rPr>
        <w:t xml:space="preserve">и методические </w:t>
      </w:r>
      <w:r w:rsidRPr="00D02817">
        <w:rPr>
          <w:rFonts w:ascii="Times New Roman" w:hAnsi="Times New Roman" w:cs="Times New Roman"/>
          <w:b/>
          <w:sz w:val="28"/>
        </w:rPr>
        <w:t>пособия</w:t>
      </w:r>
      <w:r w:rsidRPr="00D02817">
        <w:rPr>
          <w:rFonts w:ascii="Times New Roman" w:hAnsi="Times New Roman" w:cs="Times New Roman"/>
          <w:sz w:val="28"/>
        </w:rPr>
        <w:t>:</w:t>
      </w:r>
    </w:p>
    <w:p w:rsidR="00D02817" w:rsidRPr="00D02817" w:rsidRDefault="00D02817" w:rsidP="00D0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2817">
        <w:rPr>
          <w:rFonts w:ascii="Times New Roman" w:hAnsi="Times New Roman" w:cs="Times New Roman"/>
          <w:sz w:val="28"/>
        </w:rPr>
        <w:t>1. Литературное чтение. Учебник для 2 класса начал</w:t>
      </w:r>
      <w:r>
        <w:rPr>
          <w:rFonts w:ascii="Times New Roman" w:hAnsi="Times New Roman" w:cs="Times New Roman"/>
          <w:sz w:val="28"/>
        </w:rPr>
        <w:t>ьной школы. В 2-х ч. Ч 1, 2 (+С</w:t>
      </w:r>
      <w:proofErr w:type="gramStart"/>
      <w:r>
        <w:rPr>
          <w:rFonts w:ascii="Times New Roman" w:hAnsi="Times New Roman" w:cs="Times New Roman"/>
          <w:sz w:val="28"/>
          <w:lang w:val="en-US"/>
        </w:rPr>
        <w:t>D</w:t>
      </w:r>
      <w:proofErr w:type="gramEnd"/>
      <w:r w:rsidRPr="00D02817">
        <w:rPr>
          <w:rFonts w:ascii="Times New Roman" w:hAnsi="Times New Roman" w:cs="Times New Roman"/>
          <w:sz w:val="28"/>
        </w:rPr>
        <w:t>) / Климанова Л.Ф., Горецкий В.Г., Голованова М.В. - М.: Просвещение, 2012.</w:t>
      </w:r>
    </w:p>
    <w:p w:rsidR="00D02817" w:rsidRPr="00D96B5A" w:rsidRDefault="00D02817" w:rsidP="00D0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2817">
        <w:rPr>
          <w:rFonts w:ascii="Times New Roman" w:hAnsi="Times New Roman" w:cs="Times New Roman"/>
          <w:sz w:val="28"/>
        </w:rPr>
        <w:t xml:space="preserve">2. Литературное чтение. Рабочая тетрадь. 2 класс. </w:t>
      </w:r>
      <w:proofErr w:type="spellStart"/>
      <w:r w:rsidRPr="00D02817">
        <w:rPr>
          <w:rFonts w:ascii="Times New Roman" w:hAnsi="Times New Roman" w:cs="Times New Roman"/>
          <w:sz w:val="28"/>
        </w:rPr>
        <w:t>Бойкина</w:t>
      </w:r>
      <w:proofErr w:type="spellEnd"/>
      <w:r w:rsidRPr="00D02817">
        <w:rPr>
          <w:rFonts w:ascii="Times New Roman" w:hAnsi="Times New Roman" w:cs="Times New Roman"/>
          <w:sz w:val="28"/>
        </w:rPr>
        <w:t xml:space="preserve"> М.В., Виноградская Л.А. -М.: Просвещение, 2013.</w:t>
      </w:r>
    </w:p>
    <w:p w:rsidR="00D02817" w:rsidRPr="00D02817" w:rsidRDefault="00D02817" w:rsidP="00D0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02817">
        <w:rPr>
          <w:rFonts w:ascii="Times New Roman" w:hAnsi="Times New Roman" w:cs="Times New Roman"/>
          <w:sz w:val="28"/>
        </w:rPr>
        <w:t xml:space="preserve">. Климанова Л.Ф., </w:t>
      </w:r>
      <w:proofErr w:type="spellStart"/>
      <w:r w:rsidRPr="00D02817">
        <w:rPr>
          <w:rFonts w:ascii="Times New Roman" w:hAnsi="Times New Roman" w:cs="Times New Roman"/>
          <w:sz w:val="28"/>
        </w:rPr>
        <w:t>Бойкина</w:t>
      </w:r>
      <w:proofErr w:type="spellEnd"/>
      <w:r w:rsidRPr="00D02817">
        <w:rPr>
          <w:rFonts w:ascii="Times New Roman" w:hAnsi="Times New Roman" w:cs="Times New Roman"/>
          <w:sz w:val="28"/>
        </w:rPr>
        <w:t xml:space="preserve"> М.В. Литературное чтение: Рабочие программы: 1-4 классы. - М.: Просвещение, 2012.</w:t>
      </w:r>
    </w:p>
    <w:p w:rsidR="00D02817" w:rsidRPr="00D02817" w:rsidRDefault="00D02817" w:rsidP="00D0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D02817">
        <w:rPr>
          <w:rFonts w:ascii="Times New Roman" w:hAnsi="Times New Roman" w:cs="Times New Roman"/>
          <w:sz w:val="28"/>
        </w:rPr>
        <w:t>. Стефаненко НА Литературное чтение. Методические рекомендации. 2 класс. - М.: Просвещение, 2012.</w:t>
      </w:r>
    </w:p>
    <w:p w:rsidR="00D02817" w:rsidRPr="00D02817" w:rsidRDefault="00D02817" w:rsidP="00D0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D02817">
        <w:rPr>
          <w:rFonts w:ascii="Times New Roman" w:hAnsi="Times New Roman" w:cs="Times New Roman"/>
          <w:sz w:val="28"/>
        </w:rPr>
        <w:t xml:space="preserve">. Уроки литературного чтения с применением информационных технологий. 1-2 классы. Методическое пособие с электронным приложением / О.А. Архипова, Т.В. Белых [и др.]; сост. Е.С. </w:t>
      </w:r>
      <w:proofErr w:type="spellStart"/>
      <w:r w:rsidRPr="00D02817">
        <w:rPr>
          <w:rFonts w:ascii="Times New Roman" w:hAnsi="Times New Roman" w:cs="Times New Roman"/>
          <w:sz w:val="28"/>
        </w:rPr>
        <w:t>Галанжина</w:t>
      </w:r>
      <w:proofErr w:type="spellEnd"/>
      <w:r w:rsidRPr="00D02817">
        <w:rPr>
          <w:rFonts w:ascii="Times New Roman" w:hAnsi="Times New Roman" w:cs="Times New Roman"/>
          <w:sz w:val="28"/>
        </w:rPr>
        <w:t>. - М.: Планета, 2011. - (Современная школа).</w:t>
      </w:r>
    </w:p>
    <w:p w:rsidR="00D02817" w:rsidRPr="00D02817" w:rsidRDefault="00D02817" w:rsidP="00D0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E3C56" w:rsidRPr="00D02817" w:rsidRDefault="00DE3C56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95" w:rsidRPr="000E5841" w:rsidRDefault="00E90E95" w:rsidP="000E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4"/>
        </w:rPr>
      </w:pPr>
    </w:p>
    <w:p w:rsidR="002B654A" w:rsidRPr="00866481" w:rsidRDefault="002B654A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6481" w:rsidRDefault="00D96B5A" w:rsidP="00B149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КАЛЕНДАРНО – ТЕМАТИЧЕСКОЕ ПЛАНИРОВАНИЕ</w:t>
      </w:r>
      <w:r w:rsidR="00B14915">
        <w:rPr>
          <w:rFonts w:ascii="Times New Roman" w:hAnsi="Times New Roman" w:cs="Times New Roman"/>
          <w:sz w:val="28"/>
          <w:szCs w:val="24"/>
        </w:rPr>
        <w:t xml:space="preserve"> ПО ПРЕДМЕТУ «ЛИТЕРАТУРНОЕ ЧТЕНИЕ» ВО 2-М КЛАССЕ</w:t>
      </w:r>
    </w:p>
    <w:tbl>
      <w:tblPr>
        <w:tblStyle w:val="a3"/>
        <w:tblW w:w="0" w:type="auto"/>
        <w:tblLook w:val="04A0"/>
      </w:tblPr>
      <w:tblGrid>
        <w:gridCol w:w="1207"/>
        <w:gridCol w:w="954"/>
        <w:gridCol w:w="5744"/>
        <w:gridCol w:w="1666"/>
      </w:tblGrid>
      <w:tr w:rsidR="00293418" w:rsidTr="00293418">
        <w:tc>
          <w:tcPr>
            <w:tcW w:w="1207" w:type="dxa"/>
          </w:tcPr>
          <w:p w:rsidR="00293418" w:rsidRPr="00293418" w:rsidRDefault="00293418" w:rsidP="002B654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93418">
              <w:rPr>
                <w:rFonts w:ascii="Times New Roman" w:hAnsi="Times New Roman" w:cs="Times New Roman"/>
                <w:b/>
                <w:sz w:val="28"/>
                <w:szCs w:val="24"/>
              </w:rPr>
              <w:t>№ урока в течение года</w:t>
            </w:r>
          </w:p>
        </w:tc>
        <w:tc>
          <w:tcPr>
            <w:tcW w:w="954" w:type="dxa"/>
          </w:tcPr>
          <w:p w:rsidR="00293418" w:rsidRDefault="00293418" w:rsidP="009E77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 по теме</w:t>
            </w:r>
          </w:p>
        </w:tc>
        <w:tc>
          <w:tcPr>
            <w:tcW w:w="5744" w:type="dxa"/>
          </w:tcPr>
          <w:p w:rsidR="00293418" w:rsidRDefault="00293418" w:rsidP="009E77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разделов и тем. Содержание программного материала.</w:t>
            </w:r>
          </w:p>
        </w:tc>
        <w:tc>
          <w:tcPr>
            <w:tcW w:w="1666" w:type="dxa"/>
          </w:tcPr>
          <w:p w:rsidR="00293418" w:rsidRDefault="00293418" w:rsidP="009E77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293418" w:rsidTr="00293418">
        <w:tc>
          <w:tcPr>
            <w:tcW w:w="1207" w:type="dxa"/>
          </w:tcPr>
          <w:p w:rsidR="00293418" w:rsidRDefault="0029341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4" w:type="dxa"/>
          </w:tcPr>
          <w:p w:rsidR="00293418" w:rsidRPr="00C811B0" w:rsidRDefault="00293418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293418" w:rsidRPr="00C811B0" w:rsidRDefault="00293418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Самое великое чудо на свете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ч)</w:t>
            </w:r>
          </w:p>
        </w:tc>
        <w:tc>
          <w:tcPr>
            <w:tcW w:w="1666" w:type="dxa"/>
          </w:tcPr>
          <w:p w:rsidR="00293418" w:rsidRPr="00C811B0" w:rsidRDefault="00293418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418" w:rsidTr="00293418">
        <w:tc>
          <w:tcPr>
            <w:tcW w:w="1207" w:type="dxa"/>
          </w:tcPr>
          <w:p w:rsidR="00293418" w:rsidRPr="009E772C" w:rsidRDefault="009E772C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77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54" w:type="dxa"/>
          </w:tcPr>
          <w:p w:rsidR="00293418" w:rsidRP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293418" w:rsidRPr="00C811B0" w:rsidRDefault="009E772C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«Читателю».</w:t>
            </w:r>
          </w:p>
        </w:tc>
        <w:tc>
          <w:tcPr>
            <w:tcW w:w="1666" w:type="dxa"/>
          </w:tcPr>
          <w:p w:rsidR="00293418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1сен.</w:t>
            </w:r>
          </w:p>
        </w:tc>
      </w:tr>
      <w:tr w:rsidR="00293418" w:rsidTr="00293418">
        <w:tc>
          <w:tcPr>
            <w:tcW w:w="1207" w:type="dxa"/>
          </w:tcPr>
          <w:p w:rsidR="00293418" w:rsidRPr="009E772C" w:rsidRDefault="0029341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4" w:type="dxa"/>
          </w:tcPr>
          <w:p w:rsidR="00293418" w:rsidRPr="009E772C" w:rsidRDefault="00293418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4" w:type="dxa"/>
          </w:tcPr>
          <w:p w:rsidR="00293418" w:rsidRPr="00C811B0" w:rsidRDefault="00293418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 ч)</w:t>
            </w:r>
          </w:p>
        </w:tc>
        <w:tc>
          <w:tcPr>
            <w:tcW w:w="1666" w:type="dxa"/>
          </w:tcPr>
          <w:p w:rsidR="00293418" w:rsidRPr="006B4BCA" w:rsidRDefault="00293418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2C" w:rsidTr="00293418">
        <w:tc>
          <w:tcPr>
            <w:tcW w:w="1207" w:type="dxa"/>
          </w:tcPr>
          <w:p w:rsidR="009E772C" w:rsidRPr="009E772C" w:rsidRDefault="009E772C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54" w:type="dxa"/>
          </w:tcPr>
          <w:p w:rsidR="009E772C" w:rsidRP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9E772C" w:rsidRPr="00C811B0" w:rsidRDefault="009E772C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песни,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прибаутки, считалки, небылицы и перевертыши, загадки, пословицы и поговорки.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2сен.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9E772C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54" w:type="dxa"/>
          </w:tcPr>
          <w:p w:rsidR="009E772C" w:rsidRP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9E772C" w:rsidRPr="00C811B0" w:rsidRDefault="009E772C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«Сказка по лесу идет...»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3сен.</w:t>
            </w:r>
          </w:p>
        </w:tc>
      </w:tr>
      <w:tr w:rsidR="000670C3" w:rsidTr="00293418">
        <w:tc>
          <w:tcPr>
            <w:tcW w:w="1207" w:type="dxa"/>
          </w:tcPr>
          <w:p w:rsidR="000670C3" w:rsidRDefault="000670C3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54" w:type="dxa"/>
          </w:tcPr>
          <w:p w:rsidR="000670C3" w:rsidRPr="000670C3" w:rsidRDefault="000670C3" w:rsidP="009E772C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0670C3" w:rsidRDefault="000670C3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Внеклассное чтение. Русская народная сказка «Крошечка  </w:t>
            </w:r>
            <w:proofErr w:type="spellStart"/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Хаврошечка</w:t>
            </w:r>
            <w:proofErr w:type="spellEnd"/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1666" w:type="dxa"/>
          </w:tcPr>
          <w:p w:rsidR="000670C3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6сен.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0670C3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54" w:type="dxa"/>
          </w:tcPr>
          <w:p w:rsidR="009E772C" w:rsidRP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Сказки бытовые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«Петушок и бобовое зернышко»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8сен.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E551F0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54" w:type="dxa"/>
          </w:tcPr>
          <w:p w:rsidR="009E772C" w:rsidRP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бытовая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велики»,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9сен.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E551F0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54" w:type="dxa"/>
          </w:tcPr>
          <w:p w:rsidR="009E772C" w:rsidRP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4" w:type="dxa"/>
          </w:tcPr>
          <w:p w:rsidR="009E772C" w:rsidRPr="00C811B0" w:rsidRDefault="009E772C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2C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772C">
              <w:rPr>
                <w:rFonts w:ascii="Times New Roman" w:hAnsi="Times New Roman" w:cs="Times New Roman"/>
                <w:sz w:val="28"/>
                <w:szCs w:val="28"/>
              </w:rPr>
              <w:t>о животных</w:t>
            </w:r>
            <w:r w:rsidR="0022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«Лиса и тетерев»,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10сен.</w:t>
            </w:r>
          </w:p>
        </w:tc>
      </w:tr>
      <w:tr w:rsidR="000670C3" w:rsidTr="00293418">
        <w:tc>
          <w:tcPr>
            <w:tcW w:w="1207" w:type="dxa"/>
          </w:tcPr>
          <w:p w:rsidR="000670C3" w:rsidRDefault="000670C3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954" w:type="dxa"/>
          </w:tcPr>
          <w:p w:rsidR="000670C3" w:rsidRPr="000670C3" w:rsidRDefault="000670C3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670C3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0670C3" w:rsidRPr="009E772C" w:rsidRDefault="000670C3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Русская народная сказка «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туда – не знаю куда, принеси то – не знаю что».</w:t>
            </w:r>
          </w:p>
        </w:tc>
        <w:tc>
          <w:tcPr>
            <w:tcW w:w="1666" w:type="dxa"/>
          </w:tcPr>
          <w:p w:rsidR="000670C3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13сен.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0670C3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54" w:type="dxa"/>
          </w:tcPr>
          <w:p w:rsid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4" w:type="dxa"/>
          </w:tcPr>
          <w:p w:rsidR="009E772C" w:rsidRPr="00C811B0" w:rsidRDefault="009E772C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2C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772C">
              <w:rPr>
                <w:rFonts w:ascii="Times New Roman" w:hAnsi="Times New Roman" w:cs="Times New Roman"/>
                <w:sz w:val="28"/>
                <w:szCs w:val="28"/>
              </w:rPr>
              <w:t>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«Лиса и журавль»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15сен.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E551F0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954" w:type="dxa"/>
          </w:tcPr>
          <w:p w:rsid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4" w:type="dxa"/>
          </w:tcPr>
          <w:p w:rsidR="009E772C" w:rsidRPr="00C811B0" w:rsidRDefault="009E772C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бытовая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«Каша из топора»,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16сен.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E551F0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954" w:type="dxa"/>
          </w:tcPr>
          <w:p w:rsid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4" w:type="dxa"/>
          </w:tcPr>
          <w:p w:rsidR="009E772C" w:rsidRP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2C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</w:t>
            </w:r>
            <w:r w:rsidRPr="009E772C">
              <w:rPr>
                <w:rFonts w:ascii="Times New Roman" w:hAnsi="Times New Roman" w:cs="Times New Roman"/>
                <w:sz w:val="28"/>
                <w:szCs w:val="28"/>
              </w:rPr>
              <w:t>«Гуси - лебеди»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17сен.</w:t>
            </w:r>
          </w:p>
        </w:tc>
      </w:tr>
      <w:tr w:rsidR="00715127" w:rsidTr="00293418">
        <w:tc>
          <w:tcPr>
            <w:tcW w:w="1207" w:type="dxa"/>
          </w:tcPr>
          <w:p w:rsidR="00715127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954" w:type="dxa"/>
          </w:tcPr>
          <w:p w:rsidR="00715127" w:rsidRPr="00715127" w:rsidRDefault="00715127" w:rsidP="009E772C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715127" w:rsidRPr="009E772C" w:rsidRDefault="00715127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Русская народная сказка «По щучьему веленью».</w:t>
            </w:r>
          </w:p>
        </w:tc>
        <w:tc>
          <w:tcPr>
            <w:tcW w:w="1666" w:type="dxa"/>
          </w:tcPr>
          <w:p w:rsidR="00715127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20сен.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954" w:type="dxa"/>
          </w:tcPr>
          <w:p w:rsid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4" w:type="dxa"/>
          </w:tcPr>
          <w:p w:rsidR="009E772C" w:rsidRPr="004E05E4" w:rsidRDefault="009E772C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5E4">
              <w:rPr>
                <w:rFonts w:ascii="Times New Roman" w:hAnsi="Times New Roman" w:cs="Times New Roman"/>
                <w:i/>
                <w:sz w:val="28"/>
                <w:szCs w:val="28"/>
              </w:rPr>
              <w:t>Тест №1 по теме «Устное народное творчество»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22сен.</w:t>
            </w:r>
          </w:p>
        </w:tc>
      </w:tr>
      <w:tr w:rsidR="00293418" w:rsidTr="00293418">
        <w:tc>
          <w:tcPr>
            <w:tcW w:w="1207" w:type="dxa"/>
          </w:tcPr>
          <w:p w:rsidR="00293418" w:rsidRPr="009E772C" w:rsidRDefault="0029341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4" w:type="dxa"/>
          </w:tcPr>
          <w:p w:rsidR="00293418" w:rsidRPr="009E772C" w:rsidRDefault="00293418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4" w:type="dxa"/>
          </w:tcPr>
          <w:p w:rsidR="00293418" w:rsidRPr="00C811B0" w:rsidRDefault="00293418" w:rsidP="004E05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  <w:r w:rsidR="009E7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ч)</w:t>
            </w:r>
          </w:p>
        </w:tc>
        <w:tc>
          <w:tcPr>
            <w:tcW w:w="1666" w:type="dxa"/>
          </w:tcPr>
          <w:p w:rsidR="00293418" w:rsidRPr="006B4BCA" w:rsidRDefault="00293418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2C" w:rsidTr="00293418">
        <w:tc>
          <w:tcPr>
            <w:tcW w:w="1207" w:type="dxa"/>
          </w:tcPr>
          <w:p w:rsidR="009E772C" w:rsidRPr="009E772C" w:rsidRDefault="00E551F0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954" w:type="dxa"/>
          </w:tcPr>
          <w:p w:rsidR="009E772C" w:rsidRP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9E772C" w:rsidRPr="00C811B0" w:rsidRDefault="009E772C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Ф. Тютчев «Есть в осени первоначальной...», К. Бальмонт «Поспевает брусника»,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23сен.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E551F0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954" w:type="dxa"/>
          </w:tcPr>
          <w:p w:rsidR="009E772C" w:rsidRP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9E772C" w:rsidRPr="00C811B0" w:rsidRDefault="009E772C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А. Плещеев «Осень наступила...», А. Фет «Ласточки пропали...»,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24сен.</w:t>
            </w:r>
          </w:p>
        </w:tc>
      </w:tr>
      <w:tr w:rsidR="00715127" w:rsidTr="00293418">
        <w:tc>
          <w:tcPr>
            <w:tcW w:w="1207" w:type="dxa"/>
          </w:tcPr>
          <w:p w:rsidR="00715127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954" w:type="dxa"/>
          </w:tcPr>
          <w:p w:rsidR="00715127" w:rsidRPr="00715127" w:rsidRDefault="0071512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512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715127" w:rsidRPr="00C811B0" w:rsidRDefault="00715127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Внеклассное чтение.  </w:t>
            </w:r>
            <w:proofErr w:type="spellStart"/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Волчишко</w:t>
            </w:r>
            <w:proofErr w:type="spellEnd"/>
          </w:p>
        </w:tc>
        <w:tc>
          <w:tcPr>
            <w:tcW w:w="1666" w:type="dxa"/>
          </w:tcPr>
          <w:p w:rsidR="00715127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27сен.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17</w:t>
            </w:r>
          </w:p>
        </w:tc>
        <w:tc>
          <w:tcPr>
            <w:tcW w:w="954" w:type="dxa"/>
          </w:tcPr>
          <w:p w:rsid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9E772C" w:rsidRPr="00C811B0" w:rsidRDefault="009E772C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А. Толстой «Осень. Обсыпается весь наш бедный сад...», С. Есенин «Закружилась листва золотая...»,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29сен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E551F0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954" w:type="dxa"/>
          </w:tcPr>
          <w:p w:rsid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9E772C" w:rsidRPr="00C811B0" w:rsidRDefault="009E772C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В. Брюсов «Сухие листья»,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30сен.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E551F0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954" w:type="dxa"/>
          </w:tcPr>
          <w:p w:rsid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4" w:type="dxa"/>
          </w:tcPr>
          <w:p w:rsidR="009E772C" w:rsidRPr="00C811B0" w:rsidRDefault="004E05E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«Опустел скворечник...»,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1ок.</w:t>
            </w:r>
          </w:p>
        </w:tc>
      </w:tr>
      <w:tr w:rsidR="00715127" w:rsidTr="00293418">
        <w:tc>
          <w:tcPr>
            <w:tcW w:w="1207" w:type="dxa"/>
          </w:tcPr>
          <w:p w:rsidR="00715127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954" w:type="dxa"/>
          </w:tcPr>
          <w:p w:rsidR="00715127" w:rsidRPr="00715127" w:rsidRDefault="0071512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1512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5744" w:type="dxa"/>
          </w:tcPr>
          <w:p w:rsidR="00715127" w:rsidRPr="00C811B0" w:rsidRDefault="00715127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Мохнатая азбука.</w:t>
            </w:r>
          </w:p>
        </w:tc>
        <w:tc>
          <w:tcPr>
            <w:tcW w:w="1666" w:type="dxa"/>
          </w:tcPr>
          <w:p w:rsidR="00715127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4ок.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954" w:type="dxa"/>
          </w:tcPr>
          <w:p w:rsid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4" w:type="dxa"/>
          </w:tcPr>
          <w:p w:rsidR="009E772C" w:rsidRPr="00C811B0" w:rsidRDefault="004E05E4" w:rsidP="004E05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В. Берестов «Хитрые гри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бы», «Грибы» (из энциклопедии)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6ок.</w:t>
            </w:r>
          </w:p>
        </w:tc>
      </w:tr>
      <w:tr w:rsidR="009E772C" w:rsidTr="00293418">
        <w:tc>
          <w:tcPr>
            <w:tcW w:w="1207" w:type="dxa"/>
          </w:tcPr>
          <w:p w:rsidR="009E772C" w:rsidRPr="009E772C" w:rsidRDefault="00E551F0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954" w:type="dxa"/>
          </w:tcPr>
          <w:p w:rsidR="009E772C" w:rsidRDefault="009E772C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4" w:type="dxa"/>
          </w:tcPr>
          <w:p w:rsidR="009E772C" w:rsidRDefault="004E05E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Пришвин «Осеннее утро»</w:t>
            </w:r>
          </w:p>
          <w:p w:rsidR="004E05E4" w:rsidRPr="004E05E4" w:rsidRDefault="004E05E4" w:rsidP="009E77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5E4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№1 по теме «Люблю природу русскую. Осень»</w:t>
            </w:r>
          </w:p>
        </w:tc>
        <w:tc>
          <w:tcPr>
            <w:tcW w:w="1666" w:type="dxa"/>
          </w:tcPr>
          <w:p w:rsidR="009E772C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7ок.</w:t>
            </w:r>
          </w:p>
        </w:tc>
      </w:tr>
      <w:tr w:rsidR="00293418" w:rsidTr="00293418">
        <w:tc>
          <w:tcPr>
            <w:tcW w:w="1207" w:type="dxa"/>
          </w:tcPr>
          <w:p w:rsidR="00293418" w:rsidRDefault="0029341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4" w:type="dxa"/>
          </w:tcPr>
          <w:p w:rsidR="00293418" w:rsidRPr="00C811B0" w:rsidRDefault="00293418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293418" w:rsidRPr="00C811B0" w:rsidRDefault="00293418" w:rsidP="004E05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писатели</w:t>
            </w:r>
            <w:r w:rsidR="004E0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ч)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93418" w:rsidRPr="006B4BCA" w:rsidRDefault="00293418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E4" w:rsidTr="00293418">
        <w:tc>
          <w:tcPr>
            <w:tcW w:w="1207" w:type="dxa"/>
          </w:tcPr>
          <w:p w:rsidR="004E05E4" w:rsidRDefault="00E551F0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954" w:type="dxa"/>
          </w:tcPr>
          <w:p w:rsidR="004E05E4" w:rsidRPr="004E05E4" w:rsidRDefault="004E05E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4E05E4" w:rsidRPr="00C811B0" w:rsidRDefault="004E05E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А.С. Пушкин «У лукоморья дуб зеленый...»,</w:t>
            </w:r>
          </w:p>
        </w:tc>
        <w:tc>
          <w:tcPr>
            <w:tcW w:w="1666" w:type="dxa"/>
          </w:tcPr>
          <w:p w:rsidR="004E05E4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8ок.</w:t>
            </w:r>
          </w:p>
        </w:tc>
      </w:tr>
      <w:tr w:rsidR="00715127" w:rsidTr="00293418">
        <w:tc>
          <w:tcPr>
            <w:tcW w:w="1207" w:type="dxa"/>
          </w:tcPr>
          <w:p w:rsidR="00715127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954" w:type="dxa"/>
          </w:tcPr>
          <w:p w:rsidR="00715127" w:rsidRPr="00715127" w:rsidRDefault="0071512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1512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5744" w:type="dxa"/>
          </w:tcPr>
          <w:p w:rsidR="00715127" w:rsidRPr="00C811B0" w:rsidRDefault="00715127" w:rsidP="00715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С.Маршак. Усатый полосатый</w:t>
            </w:r>
          </w:p>
        </w:tc>
        <w:tc>
          <w:tcPr>
            <w:tcW w:w="1666" w:type="dxa"/>
          </w:tcPr>
          <w:p w:rsidR="00715127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11ок.</w:t>
            </w:r>
          </w:p>
        </w:tc>
      </w:tr>
      <w:tr w:rsidR="004E05E4" w:rsidTr="00293418">
        <w:tc>
          <w:tcPr>
            <w:tcW w:w="1207" w:type="dxa"/>
          </w:tcPr>
          <w:p w:rsidR="004E05E4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954" w:type="dxa"/>
          </w:tcPr>
          <w:p w:rsidR="004E05E4" w:rsidRPr="004E05E4" w:rsidRDefault="004E05E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4E05E4" w:rsidRPr="00C811B0" w:rsidRDefault="004E05E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«Вот север тучи нагоняя»,</w:t>
            </w:r>
          </w:p>
        </w:tc>
        <w:tc>
          <w:tcPr>
            <w:tcW w:w="1666" w:type="dxa"/>
          </w:tcPr>
          <w:p w:rsidR="004E05E4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13ок.</w:t>
            </w:r>
          </w:p>
        </w:tc>
      </w:tr>
      <w:tr w:rsidR="004E05E4" w:rsidTr="00293418">
        <w:tc>
          <w:tcPr>
            <w:tcW w:w="1207" w:type="dxa"/>
          </w:tcPr>
          <w:p w:rsidR="004E05E4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954" w:type="dxa"/>
          </w:tcPr>
          <w:p w:rsidR="004E05E4" w:rsidRPr="004E05E4" w:rsidRDefault="004E05E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4E05E4" w:rsidRPr="00C811B0" w:rsidRDefault="004E05E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А.С. Пушкин «Зима!.. Крестьянин, торжествуя...»,</w:t>
            </w:r>
          </w:p>
        </w:tc>
        <w:tc>
          <w:tcPr>
            <w:tcW w:w="1666" w:type="dxa"/>
          </w:tcPr>
          <w:p w:rsidR="004E05E4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14ок.</w:t>
            </w:r>
          </w:p>
        </w:tc>
      </w:tr>
      <w:tr w:rsidR="004E05E4" w:rsidTr="00293418">
        <w:tc>
          <w:tcPr>
            <w:tcW w:w="1207" w:type="dxa"/>
          </w:tcPr>
          <w:p w:rsidR="004E05E4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954" w:type="dxa"/>
          </w:tcPr>
          <w:p w:rsidR="004E05E4" w:rsidRPr="004E05E4" w:rsidRDefault="004E05E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4E05E4" w:rsidRPr="00C811B0" w:rsidRDefault="004E05E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«Сказка о рыбаке и рыбке».</w:t>
            </w:r>
          </w:p>
        </w:tc>
        <w:tc>
          <w:tcPr>
            <w:tcW w:w="1666" w:type="dxa"/>
          </w:tcPr>
          <w:p w:rsidR="004E05E4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15ок.</w:t>
            </w:r>
          </w:p>
        </w:tc>
      </w:tr>
      <w:tr w:rsidR="00715127" w:rsidTr="00293418">
        <w:tc>
          <w:tcPr>
            <w:tcW w:w="1207" w:type="dxa"/>
          </w:tcPr>
          <w:p w:rsidR="00715127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954" w:type="dxa"/>
          </w:tcPr>
          <w:p w:rsidR="00715127" w:rsidRPr="00715127" w:rsidRDefault="0071512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512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5744" w:type="dxa"/>
          </w:tcPr>
          <w:p w:rsidR="00715127" w:rsidRPr="00C811B0" w:rsidRDefault="00715127" w:rsidP="00715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Н.Носов. Огородники.</w:t>
            </w:r>
          </w:p>
        </w:tc>
        <w:tc>
          <w:tcPr>
            <w:tcW w:w="1666" w:type="dxa"/>
          </w:tcPr>
          <w:p w:rsidR="00715127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18ок.</w:t>
            </w:r>
          </w:p>
        </w:tc>
      </w:tr>
      <w:tr w:rsidR="004E05E4" w:rsidTr="00293418">
        <w:tc>
          <w:tcPr>
            <w:tcW w:w="1207" w:type="dxa"/>
          </w:tcPr>
          <w:p w:rsidR="004E05E4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29-</w:t>
            </w:r>
            <w:r w:rsidR="004E05E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54" w:type="dxa"/>
          </w:tcPr>
          <w:p w:rsidR="004E05E4" w:rsidRPr="004E05E4" w:rsidRDefault="004E05E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5744" w:type="dxa"/>
          </w:tcPr>
          <w:p w:rsidR="004E05E4" w:rsidRPr="00C811B0" w:rsidRDefault="004E05E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рыбаке и рыбке» (продолжение)</w:t>
            </w:r>
          </w:p>
        </w:tc>
        <w:tc>
          <w:tcPr>
            <w:tcW w:w="1666" w:type="dxa"/>
          </w:tcPr>
          <w:p w:rsidR="004E05E4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13,14ок.</w:t>
            </w:r>
          </w:p>
        </w:tc>
      </w:tr>
      <w:tr w:rsidR="004E05E4" w:rsidTr="00293418">
        <w:tc>
          <w:tcPr>
            <w:tcW w:w="1207" w:type="dxa"/>
          </w:tcPr>
          <w:p w:rsidR="004E05E4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954" w:type="dxa"/>
          </w:tcPr>
          <w:p w:rsidR="004E05E4" w:rsidRPr="004E05E4" w:rsidRDefault="004E05E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4" w:type="dxa"/>
          </w:tcPr>
          <w:p w:rsidR="004E05E4" w:rsidRPr="00C811B0" w:rsidRDefault="004E05E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И.А. Крылов «Лебедь, Щука и Рак»,</w:t>
            </w:r>
          </w:p>
        </w:tc>
        <w:tc>
          <w:tcPr>
            <w:tcW w:w="1666" w:type="dxa"/>
          </w:tcPr>
          <w:p w:rsidR="004E05E4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15ок.</w:t>
            </w:r>
          </w:p>
        </w:tc>
      </w:tr>
      <w:tr w:rsidR="00715127" w:rsidTr="00293418">
        <w:tc>
          <w:tcPr>
            <w:tcW w:w="1207" w:type="dxa"/>
          </w:tcPr>
          <w:p w:rsidR="00715127" w:rsidRDefault="0071512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954" w:type="dxa"/>
          </w:tcPr>
          <w:p w:rsidR="00715127" w:rsidRPr="00715127" w:rsidRDefault="0071512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512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8</w:t>
            </w:r>
          </w:p>
        </w:tc>
        <w:tc>
          <w:tcPr>
            <w:tcW w:w="5744" w:type="dxa"/>
          </w:tcPr>
          <w:p w:rsidR="00715127" w:rsidRPr="00C811B0" w:rsidRDefault="00715127" w:rsidP="00715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К.Чуковский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Мойдодыр</w:t>
            </w:r>
            <w:proofErr w:type="spellEnd"/>
          </w:p>
        </w:tc>
        <w:tc>
          <w:tcPr>
            <w:tcW w:w="1666" w:type="dxa"/>
          </w:tcPr>
          <w:p w:rsidR="00715127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18ок.</w:t>
            </w:r>
          </w:p>
        </w:tc>
      </w:tr>
      <w:tr w:rsidR="004E05E4" w:rsidTr="00293418">
        <w:tc>
          <w:tcPr>
            <w:tcW w:w="1207" w:type="dxa"/>
          </w:tcPr>
          <w:p w:rsidR="004E05E4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954" w:type="dxa"/>
          </w:tcPr>
          <w:p w:rsidR="004E05E4" w:rsidRPr="004E05E4" w:rsidRDefault="004E05E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4" w:type="dxa"/>
          </w:tcPr>
          <w:p w:rsidR="004E05E4" w:rsidRPr="00C811B0" w:rsidRDefault="004E05E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И.А. Крылов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«Стрекоза и Муравей»,</w:t>
            </w:r>
          </w:p>
        </w:tc>
        <w:tc>
          <w:tcPr>
            <w:tcW w:w="1666" w:type="dxa"/>
          </w:tcPr>
          <w:p w:rsidR="004E05E4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20ок.</w:t>
            </w:r>
          </w:p>
        </w:tc>
      </w:tr>
      <w:tr w:rsidR="004E05E4" w:rsidTr="00293418">
        <w:tc>
          <w:tcPr>
            <w:tcW w:w="1207" w:type="dxa"/>
          </w:tcPr>
          <w:p w:rsidR="004E05E4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954" w:type="dxa"/>
          </w:tcPr>
          <w:p w:rsidR="004E05E4" w:rsidRPr="004E05E4" w:rsidRDefault="004E05E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4" w:type="dxa"/>
          </w:tcPr>
          <w:p w:rsidR="004E05E4" w:rsidRPr="00C811B0" w:rsidRDefault="004E05E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Л.Н. Толстой «Старый дед и внучек».</w:t>
            </w:r>
          </w:p>
        </w:tc>
        <w:tc>
          <w:tcPr>
            <w:tcW w:w="1666" w:type="dxa"/>
          </w:tcPr>
          <w:p w:rsidR="004E05E4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21ок.</w:t>
            </w:r>
          </w:p>
        </w:tc>
      </w:tr>
      <w:tr w:rsidR="004E05E4" w:rsidTr="00293418">
        <w:tc>
          <w:tcPr>
            <w:tcW w:w="1207" w:type="dxa"/>
          </w:tcPr>
          <w:p w:rsidR="004E05E4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954" w:type="dxa"/>
          </w:tcPr>
          <w:p w:rsidR="004E05E4" w:rsidRPr="004E05E4" w:rsidRDefault="004E05E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4" w:type="dxa"/>
          </w:tcPr>
          <w:p w:rsidR="004E05E4" w:rsidRPr="00C811B0" w:rsidRDefault="00E0574F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4E05E4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22ок.</w:t>
            </w:r>
          </w:p>
        </w:tc>
      </w:tr>
      <w:tr w:rsidR="00E0574F" w:rsidTr="00293418">
        <w:tc>
          <w:tcPr>
            <w:tcW w:w="1207" w:type="dxa"/>
          </w:tcPr>
          <w:p w:rsidR="00E0574F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954" w:type="dxa"/>
          </w:tcPr>
          <w:p w:rsidR="00E0574F" w:rsidRPr="00E0574F" w:rsidRDefault="00E0574F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0574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9</w:t>
            </w:r>
          </w:p>
        </w:tc>
        <w:tc>
          <w:tcPr>
            <w:tcW w:w="5744" w:type="dxa"/>
          </w:tcPr>
          <w:p w:rsidR="00E0574F" w:rsidRPr="00C811B0" w:rsidRDefault="00E0574F" w:rsidP="00E05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К.Чуковский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горе</w:t>
            </w:r>
          </w:p>
        </w:tc>
        <w:tc>
          <w:tcPr>
            <w:tcW w:w="1666" w:type="dxa"/>
          </w:tcPr>
          <w:p w:rsidR="00E0574F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25ок.</w:t>
            </w:r>
          </w:p>
        </w:tc>
      </w:tr>
      <w:tr w:rsidR="004E05E4" w:rsidTr="00293418">
        <w:tc>
          <w:tcPr>
            <w:tcW w:w="1207" w:type="dxa"/>
          </w:tcPr>
          <w:p w:rsidR="004E05E4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954" w:type="dxa"/>
          </w:tcPr>
          <w:p w:rsidR="004E05E4" w:rsidRPr="004E05E4" w:rsidRDefault="004E05E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4" w:type="dxa"/>
          </w:tcPr>
          <w:p w:rsidR="004E05E4" w:rsidRPr="00E0574F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0574F"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 </w:t>
            </w:r>
            <w:r w:rsidR="00E0574F">
              <w:rPr>
                <w:rFonts w:ascii="Times New Roman" w:hAnsi="Times New Roman" w:cs="Times New Roman"/>
                <w:sz w:val="28"/>
                <w:szCs w:val="28"/>
              </w:rPr>
              <w:t xml:space="preserve"> Котенок </w:t>
            </w:r>
          </w:p>
        </w:tc>
        <w:tc>
          <w:tcPr>
            <w:tcW w:w="1666" w:type="dxa"/>
          </w:tcPr>
          <w:p w:rsidR="004E05E4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27ок.</w:t>
            </w:r>
          </w:p>
        </w:tc>
      </w:tr>
      <w:tr w:rsidR="004E05E4" w:rsidTr="00293418">
        <w:tc>
          <w:tcPr>
            <w:tcW w:w="1207" w:type="dxa"/>
          </w:tcPr>
          <w:p w:rsidR="004E05E4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954" w:type="dxa"/>
          </w:tcPr>
          <w:p w:rsidR="004E05E4" w:rsidRPr="004E05E4" w:rsidRDefault="004E05E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4" w:type="dxa"/>
          </w:tcPr>
          <w:p w:rsidR="004E05E4" w:rsidRPr="00C811B0" w:rsidRDefault="004E05E4" w:rsidP="004E05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5E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 по теме «Русские писатели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4E05E4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28ок.</w:t>
            </w:r>
          </w:p>
        </w:tc>
      </w:tr>
      <w:tr w:rsidR="00293418" w:rsidTr="00293418">
        <w:tc>
          <w:tcPr>
            <w:tcW w:w="1207" w:type="dxa"/>
          </w:tcPr>
          <w:p w:rsidR="00293418" w:rsidRDefault="0029341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4" w:type="dxa"/>
          </w:tcPr>
          <w:p w:rsidR="00293418" w:rsidRPr="00C811B0" w:rsidRDefault="00293418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293418" w:rsidRPr="00C811B0" w:rsidRDefault="00293418" w:rsidP="005D5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</w:t>
            </w:r>
            <w:r w:rsidR="004E0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ч)</w:t>
            </w:r>
          </w:p>
        </w:tc>
        <w:tc>
          <w:tcPr>
            <w:tcW w:w="1666" w:type="dxa"/>
          </w:tcPr>
          <w:p w:rsidR="00293418" w:rsidRPr="006B4BCA" w:rsidRDefault="00293418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A65" w:rsidTr="00293418">
        <w:tc>
          <w:tcPr>
            <w:tcW w:w="1207" w:type="dxa"/>
          </w:tcPr>
          <w:p w:rsidR="005D5A65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5D5A65" w:rsidRPr="00C811B0" w:rsidRDefault="005D5A6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«Плачет киска в коридоре...»,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29ок.</w:t>
            </w:r>
          </w:p>
        </w:tc>
      </w:tr>
      <w:tr w:rsidR="00E0574F" w:rsidTr="00293418">
        <w:tc>
          <w:tcPr>
            <w:tcW w:w="1207" w:type="dxa"/>
          </w:tcPr>
          <w:p w:rsidR="00E0574F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954" w:type="dxa"/>
          </w:tcPr>
          <w:p w:rsidR="00E0574F" w:rsidRPr="00E0574F" w:rsidRDefault="00E0574F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0574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10</w:t>
            </w:r>
          </w:p>
        </w:tc>
        <w:tc>
          <w:tcPr>
            <w:tcW w:w="5744" w:type="dxa"/>
          </w:tcPr>
          <w:p w:rsidR="00E0574F" w:rsidRPr="00C811B0" w:rsidRDefault="00E0574F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К.Чуковский Айболит.</w:t>
            </w:r>
          </w:p>
        </w:tc>
        <w:tc>
          <w:tcPr>
            <w:tcW w:w="1666" w:type="dxa"/>
          </w:tcPr>
          <w:p w:rsidR="00E0574F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2н.</w:t>
            </w:r>
          </w:p>
        </w:tc>
      </w:tr>
      <w:tr w:rsidR="005D5A65" w:rsidTr="00293418">
        <w:tc>
          <w:tcPr>
            <w:tcW w:w="1207" w:type="dxa"/>
          </w:tcPr>
          <w:p w:rsidR="005D5A65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5D5A6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5D5A65" w:rsidRPr="00C811B0" w:rsidRDefault="005D5A6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И. Пивоварова «Жила-была собака...»,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10н.</w:t>
            </w:r>
          </w:p>
        </w:tc>
      </w:tr>
      <w:tr w:rsidR="005D5A65" w:rsidTr="00293418">
        <w:tc>
          <w:tcPr>
            <w:tcW w:w="1207" w:type="dxa"/>
          </w:tcPr>
          <w:p w:rsidR="005D5A65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5D5A6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5D5A65" w:rsidRPr="00C811B0" w:rsidRDefault="005D5A6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В. Берестов «Кошкин дом»,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11н.</w:t>
            </w:r>
          </w:p>
        </w:tc>
      </w:tr>
      <w:tr w:rsidR="005D5A65" w:rsidTr="00293418">
        <w:tc>
          <w:tcPr>
            <w:tcW w:w="1207" w:type="dxa"/>
          </w:tcPr>
          <w:p w:rsidR="005D5A65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5D5A6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5D5A65" w:rsidRPr="00C811B0" w:rsidRDefault="005D5A6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М. Пришвин «Ребята и утята»,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12н.</w:t>
            </w:r>
          </w:p>
        </w:tc>
      </w:tr>
      <w:tr w:rsidR="00E0574F" w:rsidTr="00293418">
        <w:tc>
          <w:tcPr>
            <w:tcW w:w="1207" w:type="dxa"/>
          </w:tcPr>
          <w:p w:rsidR="00E0574F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954" w:type="dxa"/>
          </w:tcPr>
          <w:p w:rsidR="00E0574F" w:rsidRPr="00E0574F" w:rsidRDefault="00E0574F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0574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11</w:t>
            </w:r>
          </w:p>
        </w:tc>
        <w:tc>
          <w:tcPr>
            <w:tcW w:w="5744" w:type="dxa"/>
          </w:tcPr>
          <w:p w:rsidR="00E0574F" w:rsidRPr="00C811B0" w:rsidRDefault="00E0574F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К.Чуковский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Бармалей</w:t>
            </w:r>
            <w:proofErr w:type="spellEnd"/>
          </w:p>
        </w:tc>
        <w:tc>
          <w:tcPr>
            <w:tcW w:w="1666" w:type="dxa"/>
          </w:tcPr>
          <w:p w:rsidR="00E0574F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15н.</w:t>
            </w:r>
          </w:p>
        </w:tc>
      </w:tr>
      <w:tr w:rsidR="005D5A65" w:rsidTr="00293418">
        <w:tc>
          <w:tcPr>
            <w:tcW w:w="1207" w:type="dxa"/>
          </w:tcPr>
          <w:p w:rsidR="005D5A65" w:rsidRDefault="005D5A65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E0574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4" w:type="dxa"/>
          </w:tcPr>
          <w:p w:rsidR="005D5A65" w:rsidRPr="00C811B0" w:rsidRDefault="005D5A6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рассказ»,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17н.</w:t>
            </w:r>
          </w:p>
        </w:tc>
      </w:tr>
      <w:tr w:rsidR="005D5A65" w:rsidTr="00293418">
        <w:tc>
          <w:tcPr>
            <w:tcW w:w="1207" w:type="dxa"/>
          </w:tcPr>
          <w:p w:rsidR="005D5A65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4" w:type="dxa"/>
          </w:tcPr>
          <w:p w:rsidR="005D5A65" w:rsidRPr="00C811B0" w:rsidRDefault="005D5A6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Б. Житков «Храбрый утенок».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18н.</w:t>
            </w:r>
          </w:p>
        </w:tc>
      </w:tr>
      <w:tr w:rsidR="005D5A65" w:rsidTr="00293418">
        <w:tc>
          <w:tcPr>
            <w:tcW w:w="1207" w:type="dxa"/>
          </w:tcPr>
          <w:p w:rsidR="005D5A65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 по теме «О братьях наших меньших»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19н.</w:t>
            </w:r>
          </w:p>
        </w:tc>
      </w:tr>
      <w:tr w:rsidR="00E0574F" w:rsidTr="00293418">
        <w:tc>
          <w:tcPr>
            <w:tcW w:w="1207" w:type="dxa"/>
          </w:tcPr>
          <w:p w:rsidR="00E0574F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954" w:type="dxa"/>
          </w:tcPr>
          <w:p w:rsidR="00E0574F" w:rsidRPr="00E0574F" w:rsidRDefault="00E0574F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0574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12</w:t>
            </w:r>
          </w:p>
        </w:tc>
        <w:tc>
          <w:tcPr>
            <w:tcW w:w="5744" w:type="dxa"/>
          </w:tcPr>
          <w:p w:rsidR="00E0574F" w:rsidRPr="005D5A65" w:rsidRDefault="00E0574F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В.Бианки Хвосты</w:t>
            </w:r>
          </w:p>
        </w:tc>
        <w:tc>
          <w:tcPr>
            <w:tcW w:w="1666" w:type="dxa"/>
          </w:tcPr>
          <w:p w:rsidR="00E0574F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22н.</w:t>
            </w:r>
          </w:p>
        </w:tc>
      </w:tr>
      <w:tr w:rsidR="00293418" w:rsidTr="00293418">
        <w:tc>
          <w:tcPr>
            <w:tcW w:w="1207" w:type="dxa"/>
          </w:tcPr>
          <w:p w:rsidR="00293418" w:rsidRDefault="0029341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4" w:type="dxa"/>
          </w:tcPr>
          <w:p w:rsidR="00293418" w:rsidRPr="00C811B0" w:rsidRDefault="00293418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293418" w:rsidRPr="00C811B0" w:rsidRDefault="00293418" w:rsidP="005D5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Из детских журналов</w:t>
            </w:r>
            <w:r w:rsidR="005D5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ч)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93418" w:rsidRPr="006B4BCA" w:rsidRDefault="00293418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A65" w:rsidTr="00293418">
        <w:tc>
          <w:tcPr>
            <w:tcW w:w="1207" w:type="dxa"/>
          </w:tcPr>
          <w:p w:rsidR="005D5A65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49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5D5A65" w:rsidRPr="00C811B0" w:rsidRDefault="005D5A6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Хармс «Игра», «Вы знаете?..»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24н.</w:t>
            </w:r>
          </w:p>
        </w:tc>
      </w:tr>
      <w:tr w:rsidR="005D5A65" w:rsidTr="00293418">
        <w:tc>
          <w:tcPr>
            <w:tcW w:w="1207" w:type="dxa"/>
          </w:tcPr>
          <w:p w:rsidR="005D5A65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5D5A65" w:rsidRPr="00C811B0" w:rsidRDefault="005D5A6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 «Веселые чижи»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25н.</w:t>
            </w:r>
          </w:p>
        </w:tc>
      </w:tr>
      <w:tr w:rsidR="005D5A65" w:rsidTr="00293418">
        <w:tc>
          <w:tcPr>
            <w:tcW w:w="1207" w:type="dxa"/>
          </w:tcPr>
          <w:p w:rsidR="005D5A65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5D5A65" w:rsidRPr="00C811B0" w:rsidRDefault="005D5A6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Хармс «Что это было?»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26н.</w:t>
            </w:r>
          </w:p>
        </w:tc>
      </w:tr>
      <w:tr w:rsidR="00E0574F" w:rsidTr="00293418">
        <w:tc>
          <w:tcPr>
            <w:tcW w:w="1207" w:type="dxa"/>
          </w:tcPr>
          <w:p w:rsidR="00E0574F" w:rsidRDefault="00E0574F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954" w:type="dxa"/>
          </w:tcPr>
          <w:p w:rsidR="00E0574F" w:rsidRPr="00E0574F" w:rsidRDefault="00E0574F" w:rsidP="00E057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0574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13</w:t>
            </w:r>
          </w:p>
        </w:tc>
        <w:tc>
          <w:tcPr>
            <w:tcW w:w="5744" w:type="dxa"/>
          </w:tcPr>
          <w:p w:rsidR="00E0574F" w:rsidRDefault="00E0574F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Н.Сладков </w:t>
            </w:r>
            <w:r w:rsidR="007B21C8">
              <w:rPr>
                <w:rFonts w:ascii="Times New Roman" w:hAnsi="Times New Roman" w:cs="Times New Roman"/>
                <w:i/>
                <w:sz w:val="28"/>
                <w:szCs w:val="28"/>
              </w:rPr>
              <w:t>Как медвежонок сам себя напугал.</w:t>
            </w:r>
          </w:p>
        </w:tc>
        <w:tc>
          <w:tcPr>
            <w:tcW w:w="1666" w:type="dxa"/>
          </w:tcPr>
          <w:p w:rsidR="00E0574F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29н.</w:t>
            </w:r>
          </w:p>
        </w:tc>
      </w:tr>
      <w:tr w:rsidR="005D5A65" w:rsidTr="00293418">
        <w:tc>
          <w:tcPr>
            <w:tcW w:w="1207" w:type="dxa"/>
          </w:tcPr>
          <w:p w:rsidR="005D5A65" w:rsidRDefault="007B21C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5D5A65" w:rsidRPr="00C811B0" w:rsidRDefault="005D5A6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Д. Хармс «Очень-очень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вкусный пирог»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1дек.</w:t>
            </w:r>
          </w:p>
        </w:tc>
      </w:tr>
      <w:tr w:rsidR="005D5A65" w:rsidTr="00293418">
        <w:tc>
          <w:tcPr>
            <w:tcW w:w="1207" w:type="dxa"/>
          </w:tcPr>
          <w:p w:rsidR="005D5A65" w:rsidRDefault="007B21C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4" w:type="dxa"/>
          </w:tcPr>
          <w:p w:rsidR="005D5A65" w:rsidRPr="00C811B0" w:rsidRDefault="005D5A6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Ю.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димиров «Чудаки»;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2дек.</w:t>
            </w:r>
          </w:p>
        </w:tc>
      </w:tr>
      <w:tr w:rsidR="005D5A65" w:rsidTr="00293418">
        <w:tc>
          <w:tcPr>
            <w:tcW w:w="1207" w:type="dxa"/>
          </w:tcPr>
          <w:p w:rsidR="005D5A65" w:rsidRDefault="007B21C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4" w:type="dxa"/>
          </w:tcPr>
          <w:p w:rsidR="005D5A65" w:rsidRPr="00C811B0" w:rsidRDefault="005D5A6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Введенский «Ученый Петя»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3дек.</w:t>
            </w:r>
          </w:p>
        </w:tc>
      </w:tr>
      <w:tr w:rsidR="007B21C8" w:rsidTr="00293418">
        <w:tc>
          <w:tcPr>
            <w:tcW w:w="1207" w:type="dxa"/>
          </w:tcPr>
          <w:p w:rsidR="007B21C8" w:rsidRDefault="007B21C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954" w:type="dxa"/>
          </w:tcPr>
          <w:p w:rsidR="007B21C8" w:rsidRPr="007B21C8" w:rsidRDefault="007B21C8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B21C8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14</w:t>
            </w:r>
          </w:p>
        </w:tc>
        <w:tc>
          <w:tcPr>
            <w:tcW w:w="5744" w:type="dxa"/>
          </w:tcPr>
          <w:p w:rsidR="007B21C8" w:rsidRDefault="007B21C8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П.Бажов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Огневушка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поскакушка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21C8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6дек.</w:t>
            </w:r>
          </w:p>
        </w:tc>
      </w:tr>
      <w:tr w:rsidR="005D5A65" w:rsidTr="00293418">
        <w:tc>
          <w:tcPr>
            <w:tcW w:w="1207" w:type="dxa"/>
          </w:tcPr>
          <w:p w:rsidR="005D5A65" w:rsidRDefault="007B21C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95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4" w:type="dxa"/>
          </w:tcPr>
          <w:p w:rsidR="005D5A65" w:rsidRPr="005D5A65" w:rsidRDefault="005D5A65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A65">
              <w:rPr>
                <w:rFonts w:ascii="Times New Roman" w:hAnsi="Times New Roman" w:cs="Times New Roman"/>
                <w:i/>
                <w:sz w:val="28"/>
                <w:szCs w:val="28"/>
              </w:rPr>
              <w:t>Тест №2 по теме «Из детских журналов»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8дек.</w:t>
            </w:r>
          </w:p>
        </w:tc>
      </w:tr>
      <w:tr w:rsidR="00293418" w:rsidTr="00293418">
        <w:tc>
          <w:tcPr>
            <w:tcW w:w="1207" w:type="dxa"/>
          </w:tcPr>
          <w:p w:rsidR="00293418" w:rsidRDefault="0029341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4" w:type="dxa"/>
          </w:tcPr>
          <w:p w:rsidR="00293418" w:rsidRPr="00C811B0" w:rsidRDefault="00293418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293418" w:rsidRPr="00C811B0" w:rsidRDefault="00293418" w:rsidP="009770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Зима </w:t>
            </w:r>
            <w:r w:rsidR="005D5A65" w:rsidRPr="005D5A65">
              <w:rPr>
                <w:rFonts w:ascii="Times New Roman" w:hAnsi="Times New Roman" w:cs="Times New Roman"/>
                <w:b/>
                <w:sz w:val="28"/>
                <w:szCs w:val="28"/>
              </w:rPr>
              <w:t>(7 ч)</w:t>
            </w:r>
          </w:p>
        </w:tc>
        <w:tc>
          <w:tcPr>
            <w:tcW w:w="1666" w:type="dxa"/>
          </w:tcPr>
          <w:p w:rsidR="00293418" w:rsidRPr="006B4BCA" w:rsidRDefault="00293418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A65" w:rsidTr="00293418">
        <w:tc>
          <w:tcPr>
            <w:tcW w:w="1207" w:type="dxa"/>
          </w:tcPr>
          <w:p w:rsidR="005D5A65" w:rsidRDefault="007B21C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954" w:type="dxa"/>
          </w:tcPr>
          <w:p w:rsidR="005D5A65" w:rsidRPr="00977056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5D5A65" w:rsidRPr="00C811B0" w:rsidRDefault="00977056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Бунин «Зимним холодом...»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9дек.</w:t>
            </w:r>
          </w:p>
        </w:tc>
      </w:tr>
      <w:tr w:rsidR="005D5A65" w:rsidTr="00293418">
        <w:tc>
          <w:tcPr>
            <w:tcW w:w="1207" w:type="dxa"/>
          </w:tcPr>
          <w:p w:rsidR="005D5A65" w:rsidRDefault="007B21C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954" w:type="dxa"/>
          </w:tcPr>
          <w:p w:rsidR="005D5A65" w:rsidRPr="00977056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5D5A65" w:rsidRPr="00C811B0" w:rsidRDefault="00977056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Бальмонт «Светло-пушистая...»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10дек.</w:t>
            </w:r>
          </w:p>
        </w:tc>
      </w:tr>
      <w:tr w:rsidR="007B21C8" w:rsidTr="00293418">
        <w:tc>
          <w:tcPr>
            <w:tcW w:w="1207" w:type="dxa"/>
          </w:tcPr>
          <w:p w:rsidR="007B21C8" w:rsidRDefault="007B21C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954" w:type="dxa"/>
          </w:tcPr>
          <w:p w:rsidR="007B21C8" w:rsidRPr="007B21C8" w:rsidRDefault="007B21C8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B21C8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15</w:t>
            </w:r>
          </w:p>
        </w:tc>
        <w:tc>
          <w:tcPr>
            <w:tcW w:w="5744" w:type="dxa"/>
          </w:tcPr>
          <w:p w:rsidR="007B21C8" w:rsidRPr="00C811B0" w:rsidRDefault="007B21C8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B21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П.Бажов </w:t>
            </w:r>
            <w:proofErr w:type="spellStart"/>
            <w:r w:rsidRPr="007B21C8">
              <w:rPr>
                <w:rFonts w:ascii="Times New Roman" w:hAnsi="Times New Roman" w:cs="Times New Roman"/>
                <w:i/>
                <w:sz w:val="28"/>
                <w:szCs w:val="28"/>
              </w:rPr>
              <w:t>Голубая</w:t>
            </w:r>
            <w:proofErr w:type="spellEnd"/>
            <w:r w:rsidRPr="007B21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змейка</w:t>
            </w:r>
          </w:p>
        </w:tc>
        <w:tc>
          <w:tcPr>
            <w:tcW w:w="1666" w:type="dxa"/>
          </w:tcPr>
          <w:p w:rsidR="007B21C8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13дек.</w:t>
            </w:r>
          </w:p>
        </w:tc>
      </w:tr>
      <w:tr w:rsidR="005D5A65" w:rsidTr="00293418">
        <w:tc>
          <w:tcPr>
            <w:tcW w:w="1207" w:type="dxa"/>
          </w:tcPr>
          <w:p w:rsidR="005D5A65" w:rsidRDefault="005D5A65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7B21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54" w:type="dxa"/>
          </w:tcPr>
          <w:p w:rsidR="005D5A65" w:rsidRPr="00977056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5D5A65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Аким «Утром кот...»</w:t>
            </w:r>
          </w:p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 «Итоговая за полугодие»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15дек.</w:t>
            </w:r>
          </w:p>
        </w:tc>
      </w:tr>
      <w:tr w:rsidR="005D5A65" w:rsidTr="00293418">
        <w:tc>
          <w:tcPr>
            <w:tcW w:w="1207" w:type="dxa"/>
          </w:tcPr>
          <w:p w:rsidR="005D5A65" w:rsidRDefault="007B21C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954" w:type="dxa"/>
          </w:tcPr>
          <w:p w:rsidR="005D5A65" w:rsidRPr="00977056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5D5A65" w:rsidRPr="00C811B0" w:rsidRDefault="00977056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Тютчев «Чародейкою Зимою...»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16дек.</w:t>
            </w:r>
          </w:p>
        </w:tc>
      </w:tr>
      <w:tr w:rsidR="005D5A65" w:rsidTr="00293418">
        <w:tc>
          <w:tcPr>
            <w:tcW w:w="1207" w:type="dxa"/>
          </w:tcPr>
          <w:p w:rsidR="005D5A65" w:rsidRDefault="007B21C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954" w:type="dxa"/>
          </w:tcPr>
          <w:p w:rsidR="005D5A65" w:rsidRPr="00977056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4" w:type="dxa"/>
          </w:tcPr>
          <w:p w:rsidR="005D5A65" w:rsidRPr="00C811B0" w:rsidRDefault="00977056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С. Есенин «Поет зима - аукает...»</w:t>
            </w:r>
          </w:p>
        </w:tc>
        <w:tc>
          <w:tcPr>
            <w:tcW w:w="1666" w:type="dxa"/>
          </w:tcPr>
          <w:p w:rsidR="005D5A65" w:rsidRPr="006B4BCA" w:rsidRDefault="006B4BCA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17дек.</w:t>
            </w:r>
          </w:p>
        </w:tc>
      </w:tr>
      <w:tr w:rsidR="007B21C8" w:rsidTr="00293418">
        <w:tc>
          <w:tcPr>
            <w:tcW w:w="1207" w:type="dxa"/>
          </w:tcPr>
          <w:p w:rsidR="007B21C8" w:rsidRDefault="007B21C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954" w:type="dxa"/>
          </w:tcPr>
          <w:p w:rsidR="007B21C8" w:rsidRPr="007B21C8" w:rsidRDefault="007B21C8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B21C8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16</w:t>
            </w:r>
          </w:p>
        </w:tc>
        <w:tc>
          <w:tcPr>
            <w:tcW w:w="5744" w:type="dxa"/>
          </w:tcPr>
          <w:p w:rsidR="007B21C8" w:rsidRPr="00C811B0" w:rsidRDefault="007B21C8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B21C8">
              <w:rPr>
                <w:rFonts w:ascii="Times New Roman" w:hAnsi="Times New Roman" w:cs="Times New Roman"/>
                <w:i/>
                <w:sz w:val="28"/>
                <w:szCs w:val="28"/>
              </w:rPr>
              <w:t>Г.Х. Андерсен Ель</w:t>
            </w:r>
          </w:p>
        </w:tc>
        <w:tc>
          <w:tcPr>
            <w:tcW w:w="1666" w:type="dxa"/>
          </w:tcPr>
          <w:p w:rsidR="007B21C8" w:rsidRPr="006B4BCA" w:rsidRDefault="00054316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20дек.</w:t>
            </w:r>
          </w:p>
        </w:tc>
      </w:tr>
      <w:tr w:rsidR="005D5A65" w:rsidTr="00293418">
        <w:tc>
          <w:tcPr>
            <w:tcW w:w="1207" w:type="dxa"/>
          </w:tcPr>
          <w:p w:rsidR="005D5A65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954" w:type="dxa"/>
          </w:tcPr>
          <w:p w:rsidR="005D5A65" w:rsidRPr="00977056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4" w:type="dxa"/>
          </w:tcPr>
          <w:p w:rsidR="005D5A65" w:rsidRPr="00C811B0" w:rsidRDefault="00977056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Есенин «Береза»</w:t>
            </w:r>
          </w:p>
        </w:tc>
        <w:tc>
          <w:tcPr>
            <w:tcW w:w="1666" w:type="dxa"/>
          </w:tcPr>
          <w:p w:rsidR="005D5A65" w:rsidRPr="006B4BCA" w:rsidRDefault="00054316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22дек.</w:t>
            </w:r>
          </w:p>
        </w:tc>
      </w:tr>
      <w:tr w:rsidR="005D5A65" w:rsidTr="00293418">
        <w:tc>
          <w:tcPr>
            <w:tcW w:w="1207" w:type="dxa"/>
          </w:tcPr>
          <w:p w:rsidR="005D5A65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954" w:type="dxa"/>
          </w:tcPr>
          <w:p w:rsidR="005D5A65" w:rsidRPr="00977056" w:rsidRDefault="005D5A6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4" w:type="dxa"/>
          </w:tcPr>
          <w:p w:rsidR="005D5A65" w:rsidRPr="00977056" w:rsidRDefault="00977056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техники чтения за полугодие</w:t>
            </w:r>
          </w:p>
        </w:tc>
        <w:tc>
          <w:tcPr>
            <w:tcW w:w="1666" w:type="dxa"/>
          </w:tcPr>
          <w:p w:rsidR="005D5A65" w:rsidRPr="006B4BCA" w:rsidRDefault="00054316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23дек.</w:t>
            </w:r>
          </w:p>
        </w:tc>
      </w:tr>
      <w:tr w:rsidR="00293418" w:rsidTr="00293418">
        <w:tc>
          <w:tcPr>
            <w:tcW w:w="1207" w:type="dxa"/>
          </w:tcPr>
          <w:p w:rsidR="00293418" w:rsidRDefault="0029341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4" w:type="dxa"/>
          </w:tcPr>
          <w:p w:rsidR="00293418" w:rsidRPr="00C811B0" w:rsidRDefault="00293418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293418" w:rsidRPr="00C811B0" w:rsidRDefault="00293418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- детям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056" w:rsidRPr="00977056">
              <w:rPr>
                <w:rFonts w:ascii="Times New Roman" w:hAnsi="Times New Roman" w:cs="Times New Roman"/>
                <w:b/>
                <w:sz w:val="28"/>
                <w:szCs w:val="28"/>
              </w:rPr>
              <w:t>(16 ч)</w:t>
            </w:r>
          </w:p>
          <w:p w:rsidR="00293418" w:rsidRPr="00C811B0" w:rsidRDefault="00293418" w:rsidP="009770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о детях, о природе, написанные </w:t>
            </w:r>
          </w:p>
        </w:tc>
        <w:tc>
          <w:tcPr>
            <w:tcW w:w="1666" w:type="dxa"/>
          </w:tcPr>
          <w:p w:rsidR="00293418" w:rsidRPr="006B4BCA" w:rsidRDefault="00293418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954" w:type="dxa"/>
          </w:tcPr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977056" w:rsidRPr="00C811B0" w:rsidRDefault="00977056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К.И. Чуковским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«Путаница»</w:t>
            </w:r>
          </w:p>
        </w:tc>
        <w:tc>
          <w:tcPr>
            <w:tcW w:w="1666" w:type="dxa"/>
          </w:tcPr>
          <w:p w:rsidR="00977056" w:rsidRPr="006B4BCA" w:rsidRDefault="00054316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24дек.</w:t>
            </w:r>
          </w:p>
        </w:tc>
      </w:tr>
      <w:tr w:rsidR="0065534A" w:rsidTr="00293418">
        <w:tc>
          <w:tcPr>
            <w:tcW w:w="1207" w:type="dxa"/>
          </w:tcPr>
          <w:p w:rsidR="0065534A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954" w:type="dxa"/>
          </w:tcPr>
          <w:p w:rsidR="0065534A" w:rsidRPr="0065534A" w:rsidRDefault="0065534A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5534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17</w:t>
            </w:r>
          </w:p>
        </w:tc>
        <w:tc>
          <w:tcPr>
            <w:tcW w:w="5744" w:type="dxa"/>
          </w:tcPr>
          <w:p w:rsidR="0065534A" w:rsidRPr="00C811B0" w:rsidRDefault="0065534A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Г.Х. Андерсен Гадкий утенок</w:t>
            </w:r>
          </w:p>
        </w:tc>
        <w:tc>
          <w:tcPr>
            <w:tcW w:w="1666" w:type="dxa"/>
          </w:tcPr>
          <w:p w:rsidR="0065534A" w:rsidRPr="006B4BCA" w:rsidRDefault="00054316" w:rsidP="009E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27дек.</w:t>
            </w: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954" w:type="dxa"/>
          </w:tcPr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977056" w:rsidRPr="00C811B0" w:rsidRDefault="00977056" w:rsidP="009770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К.И. Чуковским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«Радость»</w:t>
            </w:r>
          </w:p>
        </w:tc>
        <w:tc>
          <w:tcPr>
            <w:tcW w:w="1666" w:type="dxa"/>
          </w:tcPr>
          <w:p w:rsidR="00977056" w:rsidRPr="00C811B0" w:rsidRDefault="00977056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954" w:type="dxa"/>
          </w:tcPr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977056" w:rsidRPr="00C811B0" w:rsidRDefault="00977056" w:rsidP="009770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С.Я. Маршаком  «Кот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лодыри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977056" w:rsidRPr="00C811B0" w:rsidRDefault="00977056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954" w:type="dxa"/>
          </w:tcPr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977056" w:rsidRPr="00C811B0" w:rsidRDefault="00977056" w:rsidP="009770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Михалковым «Мой секрет»</w:t>
            </w:r>
          </w:p>
        </w:tc>
        <w:tc>
          <w:tcPr>
            <w:tcW w:w="1666" w:type="dxa"/>
          </w:tcPr>
          <w:p w:rsidR="00977056" w:rsidRPr="00C811B0" w:rsidRDefault="00977056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34A" w:rsidTr="00293418">
        <w:tc>
          <w:tcPr>
            <w:tcW w:w="1207" w:type="dxa"/>
          </w:tcPr>
          <w:p w:rsidR="0065534A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954" w:type="dxa"/>
          </w:tcPr>
          <w:p w:rsidR="0065534A" w:rsidRPr="0065534A" w:rsidRDefault="0065534A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5534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18</w:t>
            </w:r>
          </w:p>
        </w:tc>
        <w:tc>
          <w:tcPr>
            <w:tcW w:w="5744" w:type="dxa"/>
          </w:tcPr>
          <w:p w:rsidR="0065534A" w:rsidRDefault="0065534A" w:rsidP="00977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Ш.Перро Спящая красавица</w:t>
            </w:r>
          </w:p>
        </w:tc>
        <w:tc>
          <w:tcPr>
            <w:tcW w:w="1666" w:type="dxa"/>
          </w:tcPr>
          <w:p w:rsidR="0065534A" w:rsidRPr="00C811B0" w:rsidRDefault="0065534A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954" w:type="dxa"/>
          </w:tcPr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4" w:type="dxa"/>
          </w:tcPr>
          <w:p w:rsidR="00977056" w:rsidRPr="00C811B0" w:rsidRDefault="00977056" w:rsidP="009770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СВ. Михалковым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«Сила воли»</w:t>
            </w:r>
          </w:p>
        </w:tc>
        <w:tc>
          <w:tcPr>
            <w:tcW w:w="1666" w:type="dxa"/>
          </w:tcPr>
          <w:p w:rsidR="00977056" w:rsidRPr="00C811B0" w:rsidRDefault="00977056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954" w:type="dxa"/>
          </w:tcPr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4" w:type="dxa"/>
          </w:tcPr>
          <w:p w:rsidR="00977056" w:rsidRPr="00C811B0" w:rsidRDefault="00977056" w:rsidP="009770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СВ. Михалковым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щенок»</w:t>
            </w:r>
          </w:p>
        </w:tc>
        <w:tc>
          <w:tcPr>
            <w:tcW w:w="1666" w:type="dxa"/>
          </w:tcPr>
          <w:p w:rsidR="00977056" w:rsidRPr="00C811B0" w:rsidRDefault="00977056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954" w:type="dxa"/>
          </w:tcPr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4" w:type="dxa"/>
          </w:tcPr>
          <w:p w:rsidR="00977056" w:rsidRPr="00C811B0" w:rsidRDefault="00977056" w:rsidP="009770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«Веревочка»</w:t>
            </w:r>
          </w:p>
        </w:tc>
        <w:tc>
          <w:tcPr>
            <w:tcW w:w="1666" w:type="dxa"/>
          </w:tcPr>
          <w:p w:rsidR="00977056" w:rsidRPr="00C811B0" w:rsidRDefault="00977056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34A" w:rsidTr="00293418">
        <w:tc>
          <w:tcPr>
            <w:tcW w:w="1207" w:type="dxa"/>
          </w:tcPr>
          <w:p w:rsidR="0065534A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954" w:type="dxa"/>
          </w:tcPr>
          <w:p w:rsidR="0065534A" w:rsidRPr="0065534A" w:rsidRDefault="0065534A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5534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19</w:t>
            </w:r>
          </w:p>
        </w:tc>
        <w:tc>
          <w:tcPr>
            <w:tcW w:w="5744" w:type="dxa"/>
          </w:tcPr>
          <w:p w:rsidR="0065534A" w:rsidRDefault="0065534A" w:rsidP="00977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Ш.Перро Красная шапочка</w:t>
            </w:r>
          </w:p>
        </w:tc>
        <w:tc>
          <w:tcPr>
            <w:tcW w:w="1666" w:type="dxa"/>
          </w:tcPr>
          <w:p w:rsidR="0065534A" w:rsidRPr="00C811B0" w:rsidRDefault="0065534A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954" w:type="dxa"/>
          </w:tcPr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4" w:type="dxa"/>
          </w:tcPr>
          <w:p w:rsidR="00977056" w:rsidRPr="00C811B0" w:rsidRDefault="00977056" w:rsidP="009770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«Мы не заметили жука...»</w:t>
            </w:r>
          </w:p>
        </w:tc>
        <w:tc>
          <w:tcPr>
            <w:tcW w:w="1666" w:type="dxa"/>
          </w:tcPr>
          <w:p w:rsidR="00977056" w:rsidRPr="00C811B0" w:rsidRDefault="00977056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954" w:type="dxa"/>
          </w:tcPr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4" w:type="dxa"/>
          </w:tcPr>
          <w:p w:rsidR="00977056" w:rsidRPr="00C811B0" w:rsidRDefault="00977056" w:rsidP="009770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школу»</w:t>
            </w:r>
          </w:p>
        </w:tc>
        <w:tc>
          <w:tcPr>
            <w:tcW w:w="1666" w:type="dxa"/>
          </w:tcPr>
          <w:p w:rsidR="00977056" w:rsidRPr="00C811B0" w:rsidRDefault="00977056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954" w:type="dxa"/>
          </w:tcPr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4" w:type="dxa"/>
          </w:tcPr>
          <w:p w:rsidR="00977056" w:rsidRPr="00C811B0" w:rsidRDefault="00977056" w:rsidP="009770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«Вовка - добрая душа»</w:t>
            </w:r>
          </w:p>
        </w:tc>
        <w:tc>
          <w:tcPr>
            <w:tcW w:w="1666" w:type="dxa"/>
          </w:tcPr>
          <w:p w:rsidR="00977056" w:rsidRPr="00C811B0" w:rsidRDefault="00977056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34A" w:rsidTr="00293418">
        <w:tc>
          <w:tcPr>
            <w:tcW w:w="1207" w:type="dxa"/>
          </w:tcPr>
          <w:p w:rsidR="0065534A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954" w:type="dxa"/>
          </w:tcPr>
          <w:p w:rsidR="0065534A" w:rsidRPr="0065534A" w:rsidRDefault="0065534A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5534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20</w:t>
            </w:r>
          </w:p>
        </w:tc>
        <w:tc>
          <w:tcPr>
            <w:tcW w:w="5744" w:type="dxa"/>
          </w:tcPr>
          <w:p w:rsidR="0065534A" w:rsidRPr="00C811B0" w:rsidRDefault="0065534A" w:rsidP="00655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Ш.Перро Волшебницы</w:t>
            </w:r>
          </w:p>
        </w:tc>
        <w:tc>
          <w:tcPr>
            <w:tcW w:w="1666" w:type="dxa"/>
          </w:tcPr>
          <w:p w:rsidR="0065534A" w:rsidRPr="00C811B0" w:rsidRDefault="0065534A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AA228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-8</w:t>
            </w:r>
            <w:r w:rsidR="00B1491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54" w:type="dxa"/>
          </w:tcPr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5744" w:type="dxa"/>
          </w:tcPr>
          <w:p w:rsidR="00977056" w:rsidRPr="00C811B0" w:rsidRDefault="00977056" w:rsidP="009770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</w:p>
        </w:tc>
        <w:tc>
          <w:tcPr>
            <w:tcW w:w="1666" w:type="dxa"/>
          </w:tcPr>
          <w:p w:rsidR="00977056" w:rsidRPr="00C811B0" w:rsidRDefault="00977056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954" w:type="dxa"/>
          </w:tcPr>
          <w:p w:rsidR="00977056" w:rsidRPr="00977056" w:rsidRDefault="0065534A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44" w:type="dxa"/>
          </w:tcPr>
          <w:p w:rsidR="00977056" w:rsidRPr="00C811B0" w:rsidRDefault="00977056" w:rsidP="009770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«Живая шляпа»</w:t>
            </w:r>
          </w:p>
        </w:tc>
        <w:tc>
          <w:tcPr>
            <w:tcW w:w="1666" w:type="dxa"/>
          </w:tcPr>
          <w:p w:rsidR="00977056" w:rsidRPr="00C811B0" w:rsidRDefault="00977056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34A" w:rsidTr="00293418">
        <w:tc>
          <w:tcPr>
            <w:tcW w:w="1207" w:type="dxa"/>
          </w:tcPr>
          <w:p w:rsidR="0065534A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84</w:t>
            </w:r>
          </w:p>
        </w:tc>
        <w:tc>
          <w:tcPr>
            <w:tcW w:w="954" w:type="dxa"/>
          </w:tcPr>
          <w:p w:rsidR="0065534A" w:rsidRPr="0065534A" w:rsidRDefault="0065534A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5534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21</w:t>
            </w:r>
          </w:p>
        </w:tc>
        <w:tc>
          <w:tcPr>
            <w:tcW w:w="5744" w:type="dxa"/>
          </w:tcPr>
          <w:p w:rsidR="0065534A" w:rsidRDefault="0065534A" w:rsidP="00977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Ш.Перро Красавица и чудовище.</w:t>
            </w:r>
          </w:p>
        </w:tc>
        <w:tc>
          <w:tcPr>
            <w:tcW w:w="1666" w:type="dxa"/>
          </w:tcPr>
          <w:p w:rsidR="0065534A" w:rsidRPr="00C811B0" w:rsidRDefault="0065534A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34A" w:rsidTr="00293418">
        <w:tc>
          <w:tcPr>
            <w:tcW w:w="1207" w:type="dxa"/>
          </w:tcPr>
          <w:p w:rsidR="0065534A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954" w:type="dxa"/>
          </w:tcPr>
          <w:p w:rsidR="0065534A" w:rsidRDefault="0065534A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4" w:type="dxa"/>
          </w:tcPr>
          <w:p w:rsidR="0065534A" w:rsidRDefault="0065534A" w:rsidP="00977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534A" w:rsidRPr="00C811B0" w:rsidRDefault="0065534A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954" w:type="dxa"/>
          </w:tcPr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44" w:type="dxa"/>
          </w:tcPr>
          <w:p w:rsidR="00977056" w:rsidRPr="00C811B0" w:rsidRDefault="00977056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977056" w:rsidRPr="00C811B0" w:rsidRDefault="00977056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056" w:rsidTr="00293418">
        <w:tc>
          <w:tcPr>
            <w:tcW w:w="1207" w:type="dxa"/>
          </w:tcPr>
          <w:p w:rsidR="00977056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954" w:type="dxa"/>
          </w:tcPr>
          <w:p w:rsidR="00977056" w:rsidRPr="00977056" w:rsidRDefault="00977056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44" w:type="dxa"/>
          </w:tcPr>
          <w:p w:rsidR="00977056" w:rsidRPr="00AA228D" w:rsidRDefault="00AA228D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228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№4 по теме «Писатели - детям»</w:t>
            </w:r>
          </w:p>
        </w:tc>
        <w:tc>
          <w:tcPr>
            <w:tcW w:w="1666" w:type="dxa"/>
          </w:tcPr>
          <w:p w:rsidR="00977056" w:rsidRPr="00C811B0" w:rsidRDefault="00977056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34A" w:rsidTr="00293418">
        <w:tc>
          <w:tcPr>
            <w:tcW w:w="1207" w:type="dxa"/>
          </w:tcPr>
          <w:p w:rsidR="0065534A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954" w:type="dxa"/>
          </w:tcPr>
          <w:p w:rsidR="0065534A" w:rsidRPr="0065534A" w:rsidRDefault="0065534A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5534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22</w:t>
            </w:r>
          </w:p>
        </w:tc>
        <w:tc>
          <w:tcPr>
            <w:tcW w:w="5744" w:type="dxa"/>
          </w:tcPr>
          <w:p w:rsidR="0065534A" w:rsidRPr="00AA228D" w:rsidRDefault="0065534A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Братья Гримм Горшок каши.</w:t>
            </w:r>
          </w:p>
        </w:tc>
        <w:tc>
          <w:tcPr>
            <w:tcW w:w="1666" w:type="dxa"/>
          </w:tcPr>
          <w:p w:rsidR="0065534A" w:rsidRPr="00C811B0" w:rsidRDefault="0065534A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418" w:rsidTr="00293418">
        <w:tc>
          <w:tcPr>
            <w:tcW w:w="1207" w:type="dxa"/>
          </w:tcPr>
          <w:p w:rsidR="00293418" w:rsidRDefault="0029341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4" w:type="dxa"/>
          </w:tcPr>
          <w:p w:rsidR="00293418" w:rsidRPr="00C811B0" w:rsidRDefault="00293418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293418" w:rsidRPr="00C811B0" w:rsidRDefault="00293418" w:rsidP="00B149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28D" w:rsidRPr="00AA228D">
              <w:rPr>
                <w:rFonts w:ascii="Times New Roman" w:hAnsi="Times New Roman" w:cs="Times New Roman"/>
                <w:b/>
                <w:sz w:val="28"/>
                <w:szCs w:val="28"/>
              </w:rPr>
              <w:t>(10 ч)</w:t>
            </w:r>
          </w:p>
        </w:tc>
        <w:tc>
          <w:tcPr>
            <w:tcW w:w="1666" w:type="dxa"/>
          </w:tcPr>
          <w:p w:rsidR="00293418" w:rsidRPr="00C811B0" w:rsidRDefault="00293418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28D" w:rsidTr="00293418">
        <w:tc>
          <w:tcPr>
            <w:tcW w:w="1207" w:type="dxa"/>
          </w:tcPr>
          <w:p w:rsidR="00AA228D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954" w:type="dxa"/>
          </w:tcPr>
          <w:p w:rsidR="00AA228D" w:rsidRPr="00AA228D" w:rsidRDefault="00AA228D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AA228D" w:rsidRPr="00C811B0" w:rsidRDefault="00AA228D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Берестов «За игрой»</w:t>
            </w:r>
          </w:p>
        </w:tc>
        <w:tc>
          <w:tcPr>
            <w:tcW w:w="1666" w:type="dxa"/>
          </w:tcPr>
          <w:p w:rsidR="00AA228D" w:rsidRPr="00C811B0" w:rsidRDefault="00AA228D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28D" w:rsidTr="00293418">
        <w:tc>
          <w:tcPr>
            <w:tcW w:w="1207" w:type="dxa"/>
          </w:tcPr>
          <w:p w:rsidR="00AA228D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954" w:type="dxa"/>
          </w:tcPr>
          <w:p w:rsidR="00AA228D" w:rsidRPr="00AA228D" w:rsidRDefault="00AA228D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AA228D" w:rsidRPr="00C811B0" w:rsidRDefault="00AA228D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Мошк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ушел в свою обиду...»</w:t>
            </w:r>
          </w:p>
        </w:tc>
        <w:tc>
          <w:tcPr>
            <w:tcW w:w="1666" w:type="dxa"/>
          </w:tcPr>
          <w:p w:rsidR="00AA228D" w:rsidRPr="00C811B0" w:rsidRDefault="00AA228D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28D" w:rsidTr="00293418">
        <w:tc>
          <w:tcPr>
            <w:tcW w:w="1207" w:type="dxa"/>
          </w:tcPr>
          <w:p w:rsidR="00AA228D" w:rsidRDefault="00B14915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65534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54" w:type="dxa"/>
          </w:tcPr>
          <w:p w:rsidR="00AA228D" w:rsidRPr="00AA228D" w:rsidRDefault="00AA228D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AA228D" w:rsidRPr="00C811B0" w:rsidRDefault="00AA228D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Берестов «Гляжу с высоты...»</w:t>
            </w:r>
          </w:p>
        </w:tc>
        <w:tc>
          <w:tcPr>
            <w:tcW w:w="1666" w:type="dxa"/>
          </w:tcPr>
          <w:p w:rsidR="00AA228D" w:rsidRPr="00C811B0" w:rsidRDefault="00AA228D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34A" w:rsidTr="00293418">
        <w:tc>
          <w:tcPr>
            <w:tcW w:w="1207" w:type="dxa"/>
          </w:tcPr>
          <w:p w:rsidR="0065534A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954" w:type="dxa"/>
          </w:tcPr>
          <w:p w:rsidR="0065534A" w:rsidRPr="0065534A" w:rsidRDefault="0065534A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5534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23</w:t>
            </w:r>
          </w:p>
        </w:tc>
        <w:tc>
          <w:tcPr>
            <w:tcW w:w="5744" w:type="dxa"/>
          </w:tcPr>
          <w:p w:rsidR="0065534A" w:rsidRDefault="0065534A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Братья Гримм Белоснежка и семь гномов.</w:t>
            </w:r>
          </w:p>
        </w:tc>
        <w:tc>
          <w:tcPr>
            <w:tcW w:w="1666" w:type="dxa"/>
          </w:tcPr>
          <w:p w:rsidR="0065534A" w:rsidRPr="00C811B0" w:rsidRDefault="0065534A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28D" w:rsidTr="00293418">
        <w:tc>
          <w:tcPr>
            <w:tcW w:w="1207" w:type="dxa"/>
          </w:tcPr>
          <w:p w:rsidR="00AA228D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954" w:type="dxa"/>
          </w:tcPr>
          <w:p w:rsidR="00AA228D" w:rsidRPr="00AA228D" w:rsidRDefault="00AA228D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AA228D" w:rsidRPr="00C811B0" w:rsidRDefault="00AA228D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Лунин «Я и Вовка»</w:t>
            </w:r>
          </w:p>
        </w:tc>
        <w:tc>
          <w:tcPr>
            <w:tcW w:w="1666" w:type="dxa"/>
          </w:tcPr>
          <w:p w:rsidR="00AA228D" w:rsidRPr="00C811B0" w:rsidRDefault="00AA228D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28D" w:rsidTr="00293418">
        <w:tc>
          <w:tcPr>
            <w:tcW w:w="1207" w:type="dxa"/>
          </w:tcPr>
          <w:p w:rsidR="00AA228D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954" w:type="dxa"/>
          </w:tcPr>
          <w:p w:rsidR="00AA228D" w:rsidRPr="00AA228D" w:rsidRDefault="00AA228D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4" w:type="dxa"/>
          </w:tcPr>
          <w:p w:rsidR="00AA228D" w:rsidRPr="00C811B0" w:rsidRDefault="00AA228D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Булгаков «Анна, не грусти!»</w:t>
            </w:r>
          </w:p>
        </w:tc>
        <w:tc>
          <w:tcPr>
            <w:tcW w:w="1666" w:type="dxa"/>
          </w:tcPr>
          <w:p w:rsidR="00AA228D" w:rsidRPr="00C811B0" w:rsidRDefault="00AA228D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28D" w:rsidTr="00293418">
        <w:tc>
          <w:tcPr>
            <w:tcW w:w="1207" w:type="dxa"/>
          </w:tcPr>
          <w:p w:rsidR="00AA228D" w:rsidRDefault="0065534A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954" w:type="dxa"/>
          </w:tcPr>
          <w:p w:rsidR="00AA228D" w:rsidRPr="00AA228D" w:rsidRDefault="00AA228D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4" w:type="dxa"/>
          </w:tcPr>
          <w:p w:rsidR="00AA228D" w:rsidRPr="00C811B0" w:rsidRDefault="00AA228D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Ермолаев «Два пирожных»</w:t>
            </w:r>
          </w:p>
        </w:tc>
        <w:tc>
          <w:tcPr>
            <w:tcW w:w="1666" w:type="dxa"/>
          </w:tcPr>
          <w:p w:rsidR="00AA228D" w:rsidRPr="00C811B0" w:rsidRDefault="00AA228D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47" w:rsidTr="00293418">
        <w:tc>
          <w:tcPr>
            <w:tcW w:w="1207" w:type="dxa"/>
          </w:tcPr>
          <w:p w:rsidR="00167547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954" w:type="dxa"/>
          </w:tcPr>
          <w:p w:rsidR="00167547" w:rsidRPr="00167547" w:rsidRDefault="0016754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6754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24</w:t>
            </w:r>
          </w:p>
        </w:tc>
        <w:tc>
          <w:tcPr>
            <w:tcW w:w="5744" w:type="dxa"/>
          </w:tcPr>
          <w:p w:rsidR="00167547" w:rsidRDefault="00167547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А.Митяев Богатыри</w:t>
            </w:r>
          </w:p>
        </w:tc>
        <w:tc>
          <w:tcPr>
            <w:tcW w:w="1666" w:type="dxa"/>
          </w:tcPr>
          <w:p w:rsidR="00167547" w:rsidRPr="00C811B0" w:rsidRDefault="00167547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28D" w:rsidTr="00293418">
        <w:tc>
          <w:tcPr>
            <w:tcW w:w="1207" w:type="dxa"/>
          </w:tcPr>
          <w:p w:rsidR="00AA228D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954" w:type="dxa"/>
          </w:tcPr>
          <w:p w:rsidR="00AA228D" w:rsidRPr="00AA228D" w:rsidRDefault="00AA228D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4" w:type="dxa"/>
          </w:tcPr>
          <w:p w:rsidR="00AA228D" w:rsidRPr="00C811B0" w:rsidRDefault="00AA228D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Осеева «Хорошее»</w:t>
            </w:r>
          </w:p>
        </w:tc>
        <w:tc>
          <w:tcPr>
            <w:tcW w:w="1666" w:type="dxa"/>
          </w:tcPr>
          <w:p w:rsidR="00AA228D" w:rsidRPr="00C811B0" w:rsidRDefault="00AA228D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28D" w:rsidTr="00293418">
        <w:tc>
          <w:tcPr>
            <w:tcW w:w="1207" w:type="dxa"/>
          </w:tcPr>
          <w:p w:rsidR="00AA228D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954" w:type="dxa"/>
          </w:tcPr>
          <w:p w:rsidR="00AA228D" w:rsidRPr="00AA228D" w:rsidRDefault="00AA228D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4" w:type="dxa"/>
          </w:tcPr>
          <w:p w:rsidR="00AA228D" w:rsidRPr="00C811B0" w:rsidRDefault="00AA228D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A228D" w:rsidRPr="00C811B0" w:rsidRDefault="00AA228D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28D" w:rsidTr="00293418">
        <w:tc>
          <w:tcPr>
            <w:tcW w:w="1207" w:type="dxa"/>
          </w:tcPr>
          <w:p w:rsidR="00AA228D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954" w:type="dxa"/>
          </w:tcPr>
          <w:p w:rsidR="00AA228D" w:rsidRPr="00AA228D" w:rsidRDefault="00AA228D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4" w:type="dxa"/>
          </w:tcPr>
          <w:p w:rsidR="00AA228D" w:rsidRPr="00C811B0" w:rsidRDefault="00AA228D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A228D" w:rsidRPr="00C811B0" w:rsidRDefault="00AA228D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47" w:rsidTr="00293418">
        <w:tc>
          <w:tcPr>
            <w:tcW w:w="1207" w:type="dxa"/>
          </w:tcPr>
          <w:p w:rsidR="00167547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54" w:type="dxa"/>
          </w:tcPr>
          <w:p w:rsidR="00167547" w:rsidRPr="00167547" w:rsidRDefault="0016754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6754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25</w:t>
            </w:r>
          </w:p>
        </w:tc>
        <w:tc>
          <w:tcPr>
            <w:tcW w:w="5744" w:type="dxa"/>
          </w:tcPr>
          <w:p w:rsidR="00167547" w:rsidRPr="00C811B0" w:rsidRDefault="00167547" w:rsidP="00167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Стихи и песни об армии</w:t>
            </w:r>
          </w:p>
        </w:tc>
        <w:tc>
          <w:tcPr>
            <w:tcW w:w="1666" w:type="dxa"/>
          </w:tcPr>
          <w:p w:rsidR="00167547" w:rsidRPr="00C811B0" w:rsidRDefault="00167547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28D" w:rsidTr="00293418">
        <w:tc>
          <w:tcPr>
            <w:tcW w:w="1207" w:type="dxa"/>
          </w:tcPr>
          <w:p w:rsidR="00AA228D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954" w:type="dxa"/>
          </w:tcPr>
          <w:p w:rsidR="00AA228D" w:rsidRPr="00AA228D" w:rsidRDefault="00AA228D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4" w:type="dxa"/>
          </w:tcPr>
          <w:p w:rsidR="00AA228D" w:rsidRPr="00AA228D" w:rsidRDefault="00AA228D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228D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№2 по теме «Я и мои друзья»</w:t>
            </w:r>
          </w:p>
        </w:tc>
        <w:tc>
          <w:tcPr>
            <w:tcW w:w="1666" w:type="dxa"/>
          </w:tcPr>
          <w:p w:rsidR="00AA228D" w:rsidRPr="00C811B0" w:rsidRDefault="00AA228D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418" w:rsidTr="00293418">
        <w:tc>
          <w:tcPr>
            <w:tcW w:w="1207" w:type="dxa"/>
          </w:tcPr>
          <w:p w:rsidR="00293418" w:rsidRDefault="0029341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4" w:type="dxa"/>
          </w:tcPr>
          <w:p w:rsidR="00293418" w:rsidRPr="00C811B0" w:rsidRDefault="00293418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293418" w:rsidRPr="00C811B0" w:rsidRDefault="00293418" w:rsidP="00BF5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 Весна</w:t>
            </w:r>
            <w:r w:rsidR="00AA2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ч)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93418" w:rsidRPr="00C811B0" w:rsidRDefault="00293418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BF5CC5" w:rsidRPr="00C811B0" w:rsidRDefault="00BF5CC5" w:rsidP="00BF5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Ф. Тютче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«Зима недаром злится»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BF5CC5" w:rsidRPr="00C811B0" w:rsidRDefault="00BF5CC5" w:rsidP="00BF5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Ф. Тютчев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«Весенние воды»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47" w:rsidTr="00293418">
        <w:tc>
          <w:tcPr>
            <w:tcW w:w="1207" w:type="dxa"/>
          </w:tcPr>
          <w:p w:rsidR="00167547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  <w:tc>
          <w:tcPr>
            <w:tcW w:w="954" w:type="dxa"/>
          </w:tcPr>
          <w:p w:rsidR="00167547" w:rsidRPr="00167547" w:rsidRDefault="0016754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6754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26</w:t>
            </w:r>
          </w:p>
        </w:tc>
        <w:tc>
          <w:tcPr>
            <w:tcW w:w="5744" w:type="dxa"/>
          </w:tcPr>
          <w:p w:rsidR="00167547" w:rsidRPr="00C811B0" w:rsidRDefault="00167547" w:rsidP="00BF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Стихи о маме</w:t>
            </w:r>
          </w:p>
        </w:tc>
        <w:tc>
          <w:tcPr>
            <w:tcW w:w="1666" w:type="dxa"/>
          </w:tcPr>
          <w:p w:rsidR="00167547" w:rsidRPr="00C811B0" w:rsidRDefault="00167547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105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BF5CC5" w:rsidRPr="00C811B0" w:rsidRDefault="00BF5CC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А. Плещ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еев «Весна», «Сельская песенка»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Блок «На лугу»</w:t>
            </w:r>
          </w:p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техники чтения (промежуточная диагностика)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107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4" w:type="dxa"/>
          </w:tcPr>
          <w:p w:rsidR="00BF5CC5" w:rsidRPr="00C811B0" w:rsidRDefault="00BF5CC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С. Маршак «Снег теперь уже не тот»;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47" w:rsidTr="00293418">
        <w:tc>
          <w:tcPr>
            <w:tcW w:w="1207" w:type="dxa"/>
          </w:tcPr>
          <w:p w:rsidR="00167547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  <w:tc>
          <w:tcPr>
            <w:tcW w:w="954" w:type="dxa"/>
          </w:tcPr>
          <w:p w:rsidR="00167547" w:rsidRPr="00167547" w:rsidRDefault="0016754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6754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27</w:t>
            </w:r>
          </w:p>
        </w:tc>
        <w:tc>
          <w:tcPr>
            <w:tcW w:w="5744" w:type="dxa"/>
          </w:tcPr>
          <w:p w:rsidR="00167547" w:rsidRPr="00C811B0" w:rsidRDefault="00167547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В.Астафьев Радость первого полета.</w:t>
            </w:r>
          </w:p>
        </w:tc>
        <w:tc>
          <w:tcPr>
            <w:tcW w:w="1666" w:type="dxa"/>
          </w:tcPr>
          <w:p w:rsidR="00167547" w:rsidRPr="00C811B0" w:rsidRDefault="00167547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109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4" w:type="dxa"/>
          </w:tcPr>
          <w:p w:rsidR="00BF5CC5" w:rsidRPr="00C811B0" w:rsidRDefault="00BF5CC5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Бунин «Матери»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№3 по теме «Люблю природу русскую. Весна»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418" w:rsidTr="00293418">
        <w:tc>
          <w:tcPr>
            <w:tcW w:w="1207" w:type="dxa"/>
          </w:tcPr>
          <w:p w:rsidR="00293418" w:rsidRDefault="0029341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4" w:type="dxa"/>
          </w:tcPr>
          <w:p w:rsidR="00293418" w:rsidRPr="00C811B0" w:rsidRDefault="00293418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293418" w:rsidRPr="00C811B0" w:rsidRDefault="00293418" w:rsidP="00A372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шутку, и всерьез</w:t>
            </w:r>
            <w:r w:rsidR="00BF5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 ч)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93418" w:rsidRPr="00C811B0" w:rsidRDefault="00293418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111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BF5CC5" w:rsidRPr="00C811B0" w:rsidRDefault="00BF5CC5" w:rsidP="00BF5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детям», «Что красивей всего?» 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47" w:rsidTr="00293418">
        <w:tc>
          <w:tcPr>
            <w:tcW w:w="1207" w:type="dxa"/>
          </w:tcPr>
          <w:p w:rsidR="00167547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</w:t>
            </w:r>
          </w:p>
        </w:tc>
        <w:tc>
          <w:tcPr>
            <w:tcW w:w="954" w:type="dxa"/>
          </w:tcPr>
          <w:p w:rsidR="00167547" w:rsidRPr="00167547" w:rsidRDefault="0016754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754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28</w:t>
            </w:r>
          </w:p>
        </w:tc>
        <w:tc>
          <w:tcPr>
            <w:tcW w:w="5744" w:type="dxa"/>
          </w:tcPr>
          <w:p w:rsidR="00167547" w:rsidRPr="00C811B0" w:rsidRDefault="00167547" w:rsidP="00BF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В.Бианки Сова</w:t>
            </w:r>
          </w:p>
        </w:tc>
        <w:tc>
          <w:tcPr>
            <w:tcW w:w="1666" w:type="dxa"/>
          </w:tcPr>
          <w:p w:rsidR="00167547" w:rsidRPr="00C811B0" w:rsidRDefault="00167547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BF5CC5" w:rsidRPr="00C811B0" w:rsidRDefault="00BF5CC5" w:rsidP="00BF5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«Песенки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Винни-Пуха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114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BF5CC5" w:rsidRPr="00C811B0" w:rsidRDefault="00BF5CC5" w:rsidP="00BF5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Э. Успенский «Чебурашка»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«Если был бы я девчонкой...»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115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BF5CC5" w:rsidRPr="00C811B0" w:rsidRDefault="00BF5CC5" w:rsidP="00BF5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Э. Успенский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 нашей квартирой»,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«Память»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47" w:rsidTr="00293418">
        <w:tc>
          <w:tcPr>
            <w:tcW w:w="1207" w:type="dxa"/>
          </w:tcPr>
          <w:p w:rsidR="00167547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116</w:t>
            </w:r>
          </w:p>
        </w:tc>
        <w:tc>
          <w:tcPr>
            <w:tcW w:w="954" w:type="dxa"/>
          </w:tcPr>
          <w:p w:rsidR="00167547" w:rsidRPr="00167547" w:rsidRDefault="0016754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754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29</w:t>
            </w:r>
          </w:p>
        </w:tc>
        <w:tc>
          <w:tcPr>
            <w:tcW w:w="5744" w:type="dxa"/>
          </w:tcPr>
          <w:p w:rsidR="00167547" w:rsidRPr="00C811B0" w:rsidRDefault="00167547" w:rsidP="0016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В.Бианки Мастер топора</w:t>
            </w:r>
          </w:p>
        </w:tc>
        <w:tc>
          <w:tcPr>
            <w:tcW w:w="1666" w:type="dxa"/>
          </w:tcPr>
          <w:p w:rsidR="00167547" w:rsidRPr="00C811B0" w:rsidRDefault="00167547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117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4" w:type="dxa"/>
          </w:tcPr>
          <w:p w:rsidR="00BF5CC5" w:rsidRPr="00C811B0" w:rsidRDefault="00A372B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В. Берестов «Знакомый», «Путешественники», «Кисточка»;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118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4" w:type="dxa"/>
          </w:tcPr>
          <w:p w:rsidR="00BF5CC5" w:rsidRPr="00C811B0" w:rsidRDefault="00A372B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119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4" w:type="dxa"/>
          </w:tcPr>
          <w:p w:rsidR="00BF5CC5" w:rsidRPr="00C811B0" w:rsidRDefault="00A372B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«В чудной стране»;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47" w:rsidTr="00293418">
        <w:tc>
          <w:tcPr>
            <w:tcW w:w="1207" w:type="dxa"/>
          </w:tcPr>
          <w:p w:rsidR="00167547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954" w:type="dxa"/>
          </w:tcPr>
          <w:p w:rsidR="00167547" w:rsidRPr="00167547" w:rsidRDefault="00167547" w:rsidP="001675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6754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30</w:t>
            </w:r>
          </w:p>
        </w:tc>
        <w:tc>
          <w:tcPr>
            <w:tcW w:w="5744" w:type="dxa"/>
          </w:tcPr>
          <w:p w:rsidR="00167547" w:rsidRDefault="00167547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Бианки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Чей нос лучше</w:t>
            </w:r>
          </w:p>
        </w:tc>
        <w:tc>
          <w:tcPr>
            <w:tcW w:w="1666" w:type="dxa"/>
          </w:tcPr>
          <w:p w:rsidR="00167547" w:rsidRPr="00C811B0" w:rsidRDefault="00167547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FA1F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FA1F1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4" w:type="dxa"/>
          </w:tcPr>
          <w:p w:rsidR="00BF5CC5" w:rsidRPr="00C811B0" w:rsidRDefault="00A372B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знакомы».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C5" w:rsidTr="00293418">
        <w:tc>
          <w:tcPr>
            <w:tcW w:w="1207" w:type="dxa"/>
          </w:tcPr>
          <w:p w:rsidR="00BF5CC5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FA1F1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54" w:type="dxa"/>
          </w:tcPr>
          <w:p w:rsidR="00BF5CC5" w:rsidRPr="00BF5CC5" w:rsidRDefault="00BF5CC5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4" w:type="dxa"/>
          </w:tcPr>
          <w:p w:rsidR="00BF5CC5" w:rsidRPr="00C811B0" w:rsidRDefault="00A372B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Проверочная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№4 </w:t>
            </w:r>
            <w:r w:rsidRPr="00BF5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A372B4">
              <w:rPr>
                <w:rFonts w:ascii="Times New Roman" w:hAnsi="Times New Roman" w:cs="Times New Roman"/>
                <w:i/>
                <w:sz w:val="28"/>
                <w:szCs w:val="28"/>
              </w:rPr>
              <w:t>И в шутку, и всерьез»</w:t>
            </w:r>
          </w:p>
        </w:tc>
        <w:tc>
          <w:tcPr>
            <w:tcW w:w="1666" w:type="dxa"/>
          </w:tcPr>
          <w:p w:rsidR="00BF5CC5" w:rsidRPr="00C811B0" w:rsidRDefault="00BF5CC5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418" w:rsidTr="00293418">
        <w:tc>
          <w:tcPr>
            <w:tcW w:w="1207" w:type="dxa"/>
          </w:tcPr>
          <w:p w:rsidR="00293418" w:rsidRDefault="0029341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4" w:type="dxa"/>
          </w:tcPr>
          <w:p w:rsidR="00293418" w:rsidRPr="00C811B0" w:rsidRDefault="00293418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293418" w:rsidRPr="00C811B0" w:rsidRDefault="00293418" w:rsidP="00B149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</w:t>
            </w:r>
            <w:r w:rsidR="00A37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ч)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93418" w:rsidRPr="00C811B0" w:rsidRDefault="00293418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2B4" w:rsidTr="00293418">
        <w:tc>
          <w:tcPr>
            <w:tcW w:w="1207" w:type="dxa"/>
          </w:tcPr>
          <w:p w:rsidR="00A372B4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FA1F1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54" w:type="dxa"/>
          </w:tcPr>
          <w:p w:rsidR="00A372B4" w:rsidRPr="00A372B4" w:rsidRDefault="00A372B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A372B4" w:rsidRPr="00C811B0" w:rsidRDefault="00A372B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«Бульдог по кличке Дог»</w:t>
            </w:r>
          </w:p>
        </w:tc>
        <w:tc>
          <w:tcPr>
            <w:tcW w:w="1666" w:type="dxa"/>
          </w:tcPr>
          <w:p w:rsidR="00A372B4" w:rsidRPr="00C811B0" w:rsidRDefault="00A372B4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47" w:rsidTr="00293418">
        <w:tc>
          <w:tcPr>
            <w:tcW w:w="1207" w:type="dxa"/>
          </w:tcPr>
          <w:p w:rsidR="00167547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</w:t>
            </w:r>
          </w:p>
        </w:tc>
        <w:tc>
          <w:tcPr>
            <w:tcW w:w="954" w:type="dxa"/>
          </w:tcPr>
          <w:p w:rsidR="00167547" w:rsidRPr="00167547" w:rsidRDefault="0016754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754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31</w:t>
            </w:r>
          </w:p>
        </w:tc>
        <w:tc>
          <w:tcPr>
            <w:tcW w:w="5744" w:type="dxa"/>
          </w:tcPr>
          <w:p w:rsidR="00167547" w:rsidRDefault="00167547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ЮТувим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Птичье радио</w:t>
            </w:r>
          </w:p>
        </w:tc>
        <w:tc>
          <w:tcPr>
            <w:tcW w:w="1666" w:type="dxa"/>
          </w:tcPr>
          <w:p w:rsidR="00167547" w:rsidRPr="00C811B0" w:rsidRDefault="00167547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2B4" w:rsidTr="00293418">
        <w:tc>
          <w:tcPr>
            <w:tcW w:w="1207" w:type="dxa"/>
          </w:tcPr>
          <w:p w:rsidR="00A372B4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125</w:t>
            </w:r>
          </w:p>
        </w:tc>
        <w:tc>
          <w:tcPr>
            <w:tcW w:w="954" w:type="dxa"/>
          </w:tcPr>
          <w:p w:rsidR="00A372B4" w:rsidRPr="00A372B4" w:rsidRDefault="00A372B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A372B4" w:rsidRDefault="00A372B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«Перчатки»</w:t>
            </w:r>
          </w:p>
          <w:p w:rsidR="00FA1F1E" w:rsidRPr="00C811B0" w:rsidRDefault="00FA1F1E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Проверка техники чтения (итоговая диагностика)</w:t>
            </w:r>
          </w:p>
        </w:tc>
        <w:tc>
          <w:tcPr>
            <w:tcW w:w="1666" w:type="dxa"/>
          </w:tcPr>
          <w:p w:rsidR="00A372B4" w:rsidRPr="00C811B0" w:rsidRDefault="00A372B4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2B4" w:rsidTr="00293418">
        <w:tc>
          <w:tcPr>
            <w:tcW w:w="1207" w:type="dxa"/>
          </w:tcPr>
          <w:p w:rsidR="00A372B4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126</w:t>
            </w:r>
          </w:p>
        </w:tc>
        <w:tc>
          <w:tcPr>
            <w:tcW w:w="954" w:type="dxa"/>
          </w:tcPr>
          <w:p w:rsidR="00A372B4" w:rsidRPr="00A372B4" w:rsidRDefault="00A372B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A372B4" w:rsidRPr="00C811B0" w:rsidRDefault="00A372B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«Храбрецы»</w:t>
            </w:r>
          </w:p>
        </w:tc>
        <w:tc>
          <w:tcPr>
            <w:tcW w:w="1666" w:type="dxa"/>
          </w:tcPr>
          <w:p w:rsidR="00A372B4" w:rsidRPr="00C811B0" w:rsidRDefault="00A372B4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2B4" w:rsidTr="00293418">
        <w:tc>
          <w:tcPr>
            <w:tcW w:w="1207" w:type="dxa"/>
          </w:tcPr>
          <w:p w:rsidR="00A372B4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127</w:t>
            </w:r>
          </w:p>
        </w:tc>
        <w:tc>
          <w:tcPr>
            <w:tcW w:w="954" w:type="dxa"/>
          </w:tcPr>
          <w:p w:rsidR="00A372B4" w:rsidRPr="00A372B4" w:rsidRDefault="00A372B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A372B4" w:rsidRPr="00C811B0" w:rsidRDefault="00A372B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мотылек»</w:t>
            </w:r>
          </w:p>
        </w:tc>
        <w:tc>
          <w:tcPr>
            <w:tcW w:w="1666" w:type="dxa"/>
          </w:tcPr>
          <w:p w:rsidR="00A372B4" w:rsidRPr="00C811B0" w:rsidRDefault="00A372B4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47" w:rsidTr="00293418">
        <w:tc>
          <w:tcPr>
            <w:tcW w:w="1207" w:type="dxa"/>
          </w:tcPr>
          <w:p w:rsidR="00167547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128</w:t>
            </w:r>
          </w:p>
        </w:tc>
        <w:tc>
          <w:tcPr>
            <w:tcW w:w="954" w:type="dxa"/>
          </w:tcPr>
          <w:p w:rsidR="00167547" w:rsidRPr="00167547" w:rsidRDefault="0016754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754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32</w:t>
            </w:r>
          </w:p>
        </w:tc>
        <w:tc>
          <w:tcPr>
            <w:tcW w:w="5744" w:type="dxa"/>
          </w:tcPr>
          <w:p w:rsidR="00167547" w:rsidRDefault="00167547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П.Синявский Зеленая аптека</w:t>
            </w:r>
          </w:p>
        </w:tc>
        <w:tc>
          <w:tcPr>
            <w:tcW w:w="1666" w:type="dxa"/>
          </w:tcPr>
          <w:p w:rsidR="00167547" w:rsidRPr="00C811B0" w:rsidRDefault="00167547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2B4" w:rsidTr="00293418">
        <w:tc>
          <w:tcPr>
            <w:tcW w:w="1207" w:type="dxa"/>
          </w:tcPr>
          <w:p w:rsidR="00A372B4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  <w:tc>
          <w:tcPr>
            <w:tcW w:w="954" w:type="dxa"/>
          </w:tcPr>
          <w:p w:rsidR="00A372B4" w:rsidRPr="00A372B4" w:rsidRDefault="00A372B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4" w:type="dxa"/>
          </w:tcPr>
          <w:p w:rsidR="00A372B4" w:rsidRDefault="00A372B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«Знают мамы, знают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ти»</w:t>
            </w:r>
          </w:p>
          <w:p w:rsidR="00FA1F1E" w:rsidRPr="00C811B0" w:rsidRDefault="00FA1F1E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Итоговая диагностическая работа за учебный год</w:t>
            </w:r>
          </w:p>
        </w:tc>
        <w:tc>
          <w:tcPr>
            <w:tcW w:w="1666" w:type="dxa"/>
          </w:tcPr>
          <w:p w:rsidR="00A372B4" w:rsidRPr="00C811B0" w:rsidRDefault="00A372B4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2B4" w:rsidTr="00293418">
        <w:tc>
          <w:tcPr>
            <w:tcW w:w="1207" w:type="dxa"/>
          </w:tcPr>
          <w:p w:rsidR="00A372B4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</w:p>
        </w:tc>
        <w:tc>
          <w:tcPr>
            <w:tcW w:w="954" w:type="dxa"/>
          </w:tcPr>
          <w:p w:rsidR="00A372B4" w:rsidRPr="00A372B4" w:rsidRDefault="00A372B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4" w:type="dxa"/>
          </w:tcPr>
          <w:p w:rsidR="00A372B4" w:rsidRPr="00C811B0" w:rsidRDefault="00A372B4" w:rsidP="00A372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</w:t>
            </w: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A372B4" w:rsidRPr="00C811B0" w:rsidRDefault="00A372B4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2B4" w:rsidTr="00293418">
        <w:tc>
          <w:tcPr>
            <w:tcW w:w="1207" w:type="dxa"/>
          </w:tcPr>
          <w:p w:rsidR="00A372B4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131</w:t>
            </w:r>
          </w:p>
        </w:tc>
        <w:tc>
          <w:tcPr>
            <w:tcW w:w="954" w:type="dxa"/>
          </w:tcPr>
          <w:p w:rsidR="00A372B4" w:rsidRPr="00A372B4" w:rsidRDefault="00A372B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4" w:type="dxa"/>
          </w:tcPr>
          <w:p w:rsidR="00A372B4" w:rsidRPr="00C811B0" w:rsidRDefault="00A372B4" w:rsidP="00A372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 xml:space="preserve">Ш. Перро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«Красная Шапочка»</w:t>
            </w:r>
          </w:p>
        </w:tc>
        <w:tc>
          <w:tcPr>
            <w:tcW w:w="1666" w:type="dxa"/>
          </w:tcPr>
          <w:p w:rsidR="00A372B4" w:rsidRPr="00C811B0" w:rsidRDefault="00A372B4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547" w:rsidTr="00293418">
        <w:tc>
          <w:tcPr>
            <w:tcW w:w="1207" w:type="dxa"/>
          </w:tcPr>
          <w:p w:rsidR="00167547" w:rsidRDefault="00167547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132</w:t>
            </w:r>
          </w:p>
        </w:tc>
        <w:tc>
          <w:tcPr>
            <w:tcW w:w="954" w:type="dxa"/>
          </w:tcPr>
          <w:p w:rsidR="00167547" w:rsidRPr="00167547" w:rsidRDefault="00167547" w:rsidP="009E7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6754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33</w:t>
            </w:r>
          </w:p>
        </w:tc>
        <w:tc>
          <w:tcPr>
            <w:tcW w:w="5744" w:type="dxa"/>
          </w:tcPr>
          <w:p w:rsidR="00167547" w:rsidRPr="00C811B0" w:rsidRDefault="00F00D76" w:rsidP="00A3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Стихи русских поэтов о весне</w:t>
            </w:r>
          </w:p>
        </w:tc>
        <w:tc>
          <w:tcPr>
            <w:tcW w:w="1666" w:type="dxa"/>
          </w:tcPr>
          <w:p w:rsidR="00167547" w:rsidRPr="00C811B0" w:rsidRDefault="00167547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2B4" w:rsidTr="00293418">
        <w:tc>
          <w:tcPr>
            <w:tcW w:w="1207" w:type="dxa"/>
          </w:tcPr>
          <w:p w:rsidR="00A372B4" w:rsidRDefault="00F00D76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133</w:t>
            </w:r>
          </w:p>
        </w:tc>
        <w:tc>
          <w:tcPr>
            <w:tcW w:w="954" w:type="dxa"/>
          </w:tcPr>
          <w:p w:rsidR="00A372B4" w:rsidRPr="00A372B4" w:rsidRDefault="00A372B4" w:rsidP="009E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4" w:type="dxa"/>
          </w:tcPr>
          <w:p w:rsidR="00A372B4" w:rsidRPr="00C811B0" w:rsidRDefault="00A372B4" w:rsidP="009E7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 w:cs="Times New Roman"/>
                <w:sz w:val="28"/>
                <w:szCs w:val="28"/>
              </w:rPr>
              <w:t>Г.Х. 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ерсен «Принцесса на горошине»</w:t>
            </w:r>
          </w:p>
        </w:tc>
        <w:tc>
          <w:tcPr>
            <w:tcW w:w="1666" w:type="dxa"/>
          </w:tcPr>
          <w:p w:rsidR="00A372B4" w:rsidRPr="00C811B0" w:rsidRDefault="00A372B4" w:rsidP="009E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418" w:rsidTr="00293418">
        <w:tc>
          <w:tcPr>
            <w:tcW w:w="1207" w:type="dxa"/>
          </w:tcPr>
          <w:p w:rsidR="00293418" w:rsidRDefault="00F00D76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134</w:t>
            </w:r>
          </w:p>
        </w:tc>
        <w:tc>
          <w:tcPr>
            <w:tcW w:w="954" w:type="dxa"/>
          </w:tcPr>
          <w:p w:rsidR="00293418" w:rsidRDefault="00A372B4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744" w:type="dxa"/>
          </w:tcPr>
          <w:p w:rsidR="00293418" w:rsidRDefault="00A372B4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Хогарт «Мафии и паук»</w:t>
            </w:r>
          </w:p>
        </w:tc>
        <w:tc>
          <w:tcPr>
            <w:tcW w:w="1666" w:type="dxa"/>
          </w:tcPr>
          <w:p w:rsidR="00293418" w:rsidRDefault="00293418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372B4" w:rsidTr="00293418">
        <w:tc>
          <w:tcPr>
            <w:tcW w:w="1207" w:type="dxa"/>
          </w:tcPr>
          <w:p w:rsidR="00A372B4" w:rsidRDefault="00F00D76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</w:t>
            </w:r>
          </w:p>
        </w:tc>
        <w:tc>
          <w:tcPr>
            <w:tcW w:w="954" w:type="dxa"/>
          </w:tcPr>
          <w:p w:rsidR="00A372B4" w:rsidRDefault="00A372B4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744" w:type="dxa"/>
          </w:tcPr>
          <w:p w:rsidR="00A372B4" w:rsidRPr="00B14915" w:rsidRDefault="00B14915" w:rsidP="002B654A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14915">
              <w:rPr>
                <w:rFonts w:ascii="Times New Roman" w:hAnsi="Times New Roman" w:cs="Times New Roman"/>
                <w:i/>
                <w:sz w:val="28"/>
                <w:szCs w:val="24"/>
              </w:rPr>
              <w:t>Контрольная работа №5 по теме «</w:t>
            </w:r>
            <w:r w:rsidRPr="00B14915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 зарубежных стран</w:t>
            </w:r>
            <w:r w:rsidRPr="00B14915"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</w:p>
        </w:tc>
        <w:tc>
          <w:tcPr>
            <w:tcW w:w="1666" w:type="dxa"/>
          </w:tcPr>
          <w:p w:rsidR="00A372B4" w:rsidRDefault="00A372B4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0D76" w:rsidTr="00293418">
        <w:tc>
          <w:tcPr>
            <w:tcW w:w="1207" w:type="dxa"/>
          </w:tcPr>
          <w:p w:rsidR="00F00D76" w:rsidRDefault="00F00D76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  <w:tc>
          <w:tcPr>
            <w:tcW w:w="954" w:type="dxa"/>
          </w:tcPr>
          <w:p w:rsidR="00F00D76" w:rsidRPr="00F00D76" w:rsidRDefault="00F00D76" w:rsidP="002B654A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F00D76">
              <w:rPr>
                <w:rFonts w:ascii="Times New Roman" w:hAnsi="Times New Roman" w:cs="Times New Roman"/>
                <w:i/>
                <w:color w:val="0070C0"/>
                <w:sz w:val="28"/>
                <w:szCs w:val="24"/>
              </w:rPr>
              <w:t>34</w:t>
            </w:r>
          </w:p>
        </w:tc>
        <w:tc>
          <w:tcPr>
            <w:tcW w:w="5744" w:type="dxa"/>
          </w:tcPr>
          <w:p w:rsidR="00F00D76" w:rsidRPr="00B14915" w:rsidRDefault="00F00D76" w:rsidP="002B654A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E551F0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Стихи русских поэтов о лете.</w:t>
            </w:r>
          </w:p>
        </w:tc>
        <w:tc>
          <w:tcPr>
            <w:tcW w:w="1666" w:type="dxa"/>
          </w:tcPr>
          <w:p w:rsidR="00F00D76" w:rsidRDefault="00F00D76" w:rsidP="002B65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96B5A" w:rsidRPr="002B654A" w:rsidRDefault="00D96B5A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66481" w:rsidRDefault="00866481" w:rsidP="00866481"/>
    <w:p w:rsidR="00866481" w:rsidRDefault="00866481" w:rsidP="00866481"/>
    <w:p w:rsidR="00F00D76" w:rsidRDefault="00F00D76" w:rsidP="00866481"/>
    <w:p w:rsidR="00F00D76" w:rsidRDefault="00F00D76" w:rsidP="00866481"/>
    <w:p w:rsidR="00F00D76" w:rsidRDefault="00F00D76" w:rsidP="00866481"/>
    <w:p w:rsidR="00F00D76" w:rsidRDefault="00F00D76" w:rsidP="00866481"/>
    <w:p w:rsidR="00F00D76" w:rsidRDefault="00F00D76" w:rsidP="00866481"/>
    <w:p w:rsidR="00F00D76" w:rsidRDefault="00F00D76" w:rsidP="00866481"/>
    <w:p w:rsidR="00F00D76" w:rsidRDefault="00F00D76" w:rsidP="00866481"/>
    <w:p w:rsidR="00F00D76" w:rsidRDefault="00F00D76" w:rsidP="00866481"/>
    <w:p w:rsidR="00F00D76" w:rsidRDefault="00F00D76" w:rsidP="00866481"/>
    <w:p w:rsidR="00F00D76" w:rsidRDefault="00F00D76" w:rsidP="00866481"/>
    <w:p w:rsidR="00F00D76" w:rsidRDefault="00F00D76" w:rsidP="00866481"/>
    <w:p w:rsidR="00F00D76" w:rsidRDefault="00F00D76" w:rsidP="00866481"/>
    <w:p w:rsidR="00F00D76" w:rsidRDefault="00F00D76" w:rsidP="00866481"/>
    <w:p w:rsidR="00F00D76" w:rsidRDefault="00F00D76" w:rsidP="00866481"/>
    <w:p w:rsidR="00866481" w:rsidRPr="002B2D72" w:rsidRDefault="002B2D72" w:rsidP="002B2D72">
      <w:pPr>
        <w:jc w:val="center"/>
        <w:rPr>
          <w:rFonts w:ascii="Times New Roman" w:hAnsi="Times New Roman" w:cs="Times New Roman"/>
          <w:b/>
          <w:sz w:val="28"/>
        </w:rPr>
      </w:pPr>
      <w:r w:rsidRPr="002B2D72">
        <w:rPr>
          <w:rFonts w:ascii="Times New Roman" w:hAnsi="Times New Roman" w:cs="Times New Roman"/>
          <w:b/>
          <w:sz w:val="28"/>
        </w:rPr>
        <w:t>ТЕМАТИКА УРОКОВ ВНЕКЛАССНОГО ЧТЕНИЯ ВО 2-М КЛАССЕ</w:t>
      </w:r>
    </w:p>
    <w:tbl>
      <w:tblPr>
        <w:tblStyle w:val="a3"/>
        <w:tblW w:w="0" w:type="auto"/>
        <w:tblLook w:val="04A0"/>
      </w:tblPr>
      <w:tblGrid>
        <w:gridCol w:w="1699"/>
        <w:gridCol w:w="819"/>
        <w:gridCol w:w="5387"/>
        <w:gridCol w:w="1666"/>
      </w:tblGrid>
      <w:tr w:rsidR="002B2D72" w:rsidTr="003F099D">
        <w:tc>
          <w:tcPr>
            <w:tcW w:w="1699" w:type="dxa"/>
          </w:tcPr>
          <w:p w:rsidR="002B2D72" w:rsidRPr="002B2D72" w:rsidRDefault="002B2D72" w:rsidP="002B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 В УЧЕБНОМ ГОДУ</w:t>
            </w:r>
          </w:p>
        </w:tc>
        <w:tc>
          <w:tcPr>
            <w:tcW w:w="819" w:type="dxa"/>
          </w:tcPr>
          <w:p w:rsidR="002B2D72" w:rsidRPr="002B2D72" w:rsidRDefault="002B2D72" w:rsidP="002B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B2D72" w:rsidRPr="002B2D72" w:rsidRDefault="002B2D72" w:rsidP="002B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b/>
                <w:sz w:val="28"/>
                <w:szCs w:val="28"/>
              </w:rPr>
              <w:t>ТЕМА, ПРОИЗВЕДЕНИЕ</w:t>
            </w:r>
          </w:p>
        </w:tc>
        <w:tc>
          <w:tcPr>
            <w:tcW w:w="1666" w:type="dxa"/>
          </w:tcPr>
          <w:p w:rsidR="002B2D72" w:rsidRPr="002B2D72" w:rsidRDefault="002B2D72" w:rsidP="002B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2D72" w:rsidRPr="002B2D72" w:rsidRDefault="002B2D72" w:rsidP="00DB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B2D72" w:rsidRPr="00AA020B" w:rsidRDefault="00227A96" w:rsidP="0022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Русская народная  сказка «Крошечка </w:t>
            </w:r>
            <w:proofErr w:type="spellStart"/>
            <w:r w:rsidRPr="00AA020B">
              <w:rPr>
                <w:rFonts w:ascii="Times New Roman" w:hAnsi="Times New Roman" w:cs="Times New Roman"/>
                <w:i/>
                <w:sz w:val="28"/>
                <w:szCs w:val="28"/>
              </w:rPr>
              <w:t>Хаврошечка</w:t>
            </w:r>
            <w:proofErr w:type="spellEnd"/>
            <w:r w:rsidRPr="00AA0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B2D72" w:rsidRPr="00AA020B" w:rsidRDefault="00227A96" w:rsidP="0022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Русская народная  сказка </w:t>
            </w:r>
            <w:r w:rsidR="00AA0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gramStart"/>
            <w:r w:rsidRPr="00AA020B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AA020B">
              <w:rPr>
                <w:rFonts w:ascii="Times New Roman" w:hAnsi="Times New Roman" w:cs="Times New Roman"/>
                <w:sz w:val="28"/>
                <w:szCs w:val="28"/>
              </w:rPr>
              <w:t xml:space="preserve"> туда – не знаю куда, принеси то – не знаю </w:t>
            </w:r>
            <w:r w:rsidR="00AA020B">
              <w:rPr>
                <w:rFonts w:ascii="Times New Roman" w:hAnsi="Times New Roman" w:cs="Times New Roman"/>
                <w:sz w:val="28"/>
                <w:szCs w:val="28"/>
              </w:rPr>
              <w:t>что»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B2D72" w:rsidRPr="00AA020B" w:rsidRDefault="00227A96" w:rsidP="0022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B">
              <w:rPr>
                <w:rFonts w:ascii="Times New Roman" w:hAnsi="Times New Roman" w:cs="Times New Roman"/>
                <w:i/>
                <w:sz w:val="28"/>
                <w:szCs w:val="28"/>
              </w:rPr>
              <w:t>Русская народная  сказка «</w:t>
            </w:r>
            <w:r w:rsidRPr="00AA020B">
              <w:rPr>
                <w:rFonts w:ascii="Times New Roman" w:hAnsi="Times New Roman" w:cs="Times New Roman"/>
                <w:sz w:val="28"/>
                <w:szCs w:val="28"/>
              </w:rPr>
              <w:t>По щучьему веленью</w:t>
            </w:r>
            <w:r w:rsidRPr="00AA020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B2D72" w:rsidRPr="00AA020B" w:rsidRDefault="00DB5DB8" w:rsidP="0022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20B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AA02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A020B">
              <w:rPr>
                <w:rFonts w:ascii="Times New Roman" w:hAnsi="Times New Roman" w:cs="Times New Roman"/>
                <w:sz w:val="28"/>
                <w:szCs w:val="28"/>
              </w:rPr>
              <w:t>Волчишко</w:t>
            </w:r>
            <w:proofErr w:type="spellEnd"/>
            <w:r w:rsidRPr="00AA02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B2D72" w:rsidRPr="00AA020B" w:rsidRDefault="00227A96" w:rsidP="0022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B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AA020B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AA020B">
              <w:rPr>
                <w:rFonts w:ascii="Times New Roman" w:hAnsi="Times New Roman" w:cs="Times New Roman"/>
                <w:sz w:val="28"/>
                <w:szCs w:val="28"/>
              </w:rPr>
              <w:t>. «Мохнатая азбука»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2B2D72" w:rsidRPr="00AA020B" w:rsidRDefault="00DB5DB8" w:rsidP="00DB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B">
              <w:rPr>
                <w:rFonts w:ascii="Times New Roman" w:hAnsi="Times New Roman" w:cs="Times New Roman"/>
                <w:sz w:val="28"/>
                <w:szCs w:val="28"/>
              </w:rPr>
              <w:t xml:space="preserve"> С.Маршак «Усатый - полосатый»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2B2D72" w:rsidRPr="00AA020B" w:rsidRDefault="00DB5DB8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B">
              <w:rPr>
                <w:rFonts w:ascii="Times New Roman" w:hAnsi="Times New Roman" w:cs="Times New Roman"/>
                <w:sz w:val="28"/>
                <w:szCs w:val="28"/>
              </w:rPr>
              <w:t>Н.Носов «Огородники»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2B2D72" w:rsidRPr="00AA020B" w:rsidRDefault="00DB5DB8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B">
              <w:rPr>
                <w:rFonts w:ascii="Times New Roman" w:hAnsi="Times New Roman" w:cs="Times New Roman"/>
                <w:sz w:val="28"/>
                <w:szCs w:val="28"/>
              </w:rPr>
              <w:t>К.Чуковский «</w:t>
            </w:r>
            <w:proofErr w:type="spellStart"/>
            <w:r w:rsidRPr="00AA020B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AA02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2D72" w:rsidRPr="002B2D72" w:rsidRDefault="002B2D72" w:rsidP="00DB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B2D72" w:rsidRPr="002B2D72" w:rsidRDefault="00DB5DB8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 «</w:t>
            </w:r>
            <w:r w:rsidR="00AA020B">
              <w:rPr>
                <w:rFonts w:ascii="Times New Roman" w:hAnsi="Times New Roman" w:cs="Times New Roman"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B2D72" w:rsidRPr="002B2D72" w:rsidRDefault="00DB5DB8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r w:rsidR="00AA02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A020B">
              <w:rPr>
                <w:rFonts w:ascii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  <w:r w:rsidR="00AA02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B2D72" w:rsidRPr="002B2D72" w:rsidRDefault="00AA020B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B">
              <w:rPr>
                <w:rFonts w:ascii="Times New Roman" w:hAnsi="Times New Roman" w:cs="Times New Roman"/>
                <w:sz w:val="28"/>
              </w:rPr>
              <w:t>В.Бианки</w:t>
            </w:r>
            <w:r>
              <w:rPr>
                <w:rFonts w:ascii="Times New Roman" w:hAnsi="Times New Roman" w:cs="Times New Roman"/>
                <w:sz w:val="28"/>
              </w:rPr>
              <w:t xml:space="preserve">   «Хвосты»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B2D72" w:rsidRPr="002B2D72" w:rsidRDefault="00AA020B" w:rsidP="00A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0B">
              <w:rPr>
                <w:rFonts w:ascii="Times New Roman" w:hAnsi="Times New Roman" w:cs="Times New Roman"/>
                <w:sz w:val="28"/>
              </w:rPr>
              <w:t>Н.Сладков</w:t>
            </w:r>
            <w:r>
              <w:rPr>
                <w:rFonts w:ascii="Times New Roman" w:hAnsi="Times New Roman" w:cs="Times New Roman"/>
                <w:sz w:val="28"/>
              </w:rPr>
              <w:t xml:space="preserve">  «Как медвежонок сам себя напугал»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B2D72" w:rsidRPr="00AA020B" w:rsidRDefault="00AA020B" w:rsidP="00AA020B">
            <w:pPr>
              <w:rPr>
                <w:rFonts w:ascii="Times New Roman" w:hAnsi="Times New Roman" w:cs="Times New Roman"/>
                <w:sz w:val="28"/>
              </w:rPr>
            </w:pPr>
            <w:r w:rsidRPr="00AA020B">
              <w:rPr>
                <w:rFonts w:ascii="Times New Roman" w:hAnsi="Times New Roman" w:cs="Times New Roman"/>
                <w:sz w:val="28"/>
              </w:rPr>
              <w:t>П. Бажов «</w:t>
            </w:r>
            <w:proofErr w:type="spellStart"/>
            <w:r w:rsidRPr="00AA020B">
              <w:rPr>
                <w:rFonts w:ascii="Times New Roman" w:hAnsi="Times New Roman" w:cs="Times New Roman"/>
                <w:sz w:val="28"/>
              </w:rPr>
              <w:t>Огневушка-поскакушка</w:t>
            </w:r>
            <w:proofErr w:type="spellEnd"/>
            <w:r w:rsidRPr="00AA020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2B2D72" w:rsidRPr="00AA020B" w:rsidRDefault="00AA020B" w:rsidP="00AA020B">
            <w:pPr>
              <w:rPr>
                <w:rFonts w:ascii="Times New Roman" w:hAnsi="Times New Roman" w:cs="Times New Roman"/>
                <w:sz w:val="28"/>
              </w:rPr>
            </w:pPr>
            <w:r w:rsidRPr="00AA020B">
              <w:rPr>
                <w:rFonts w:ascii="Times New Roman" w:hAnsi="Times New Roman" w:cs="Times New Roman"/>
                <w:sz w:val="28"/>
              </w:rPr>
              <w:t>П. Бажов «Голубая змейка»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2B2D72" w:rsidRPr="00AA020B" w:rsidRDefault="00AA020B" w:rsidP="00AA020B">
            <w:pPr>
              <w:rPr>
                <w:rFonts w:ascii="Times New Roman" w:hAnsi="Times New Roman" w:cs="Times New Roman"/>
                <w:sz w:val="28"/>
              </w:rPr>
            </w:pPr>
            <w:r w:rsidRPr="00AA020B">
              <w:rPr>
                <w:rFonts w:ascii="Times New Roman" w:hAnsi="Times New Roman" w:cs="Times New Roman"/>
                <w:sz w:val="28"/>
              </w:rPr>
              <w:t>Г. – Х. Андерсен «Ель»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2D72" w:rsidRPr="002B2D72" w:rsidRDefault="002B2D72" w:rsidP="00A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B2D72" w:rsidRPr="00AA020B" w:rsidRDefault="00AA020B" w:rsidP="00AA020B">
            <w:pPr>
              <w:rPr>
                <w:rFonts w:ascii="Times New Roman" w:hAnsi="Times New Roman" w:cs="Times New Roman"/>
                <w:sz w:val="28"/>
              </w:rPr>
            </w:pPr>
            <w:r w:rsidRPr="00AA020B">
              <w:rPr>
                <w:rFonts w:ascii="Times New Roman" w:hAnsi="Times New Roman" w:cs="Times New Roman"/>
                <w:sz w:val="28"/>
              </w:rPr>
              <w:t>Г. – Х. Андерсен «Гадкий утёнок»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B2D72" w:rsidRPr="00AA020B" w:rsidRDefault="00AA020B" w:rsidP="00AA020B">
            <w:pPr>
              <w:rPr>
                <w:rFonts w:ascii="Times New Roman" w:hAnsi="Times New Roman" w:cs="Times New Roman"/>
                <w:sz w:val="28"/>
              </w:rPr>
            </w:pPr>
            <w:r w:rsidRPr="00AA020B">
              <w:rPr>
                <w:rFonts w:ascii="Times New Roman" w:hAnsi="Times New Roman" w:cs="Times New Roman"/>
                <w:sz w:val="28"/>
              </w:rPr>
              <w:t>Ш. Перро «Спящая красавица»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B2D72" w:rsidRPr="00AA020B" w:rsidRDefault="00AA020B" w:rsidP="00AA020B">
            <w:pPr>
              <w:rPr>
                <w:rFonts w:ascii="Times New Roman" w:hAnsi="Times New Roman" w:cs="Times New Roman"/>
                <w:sz w:val="28"/>
              </w:rPr>
            </w:pPr>
            <w:r w:rsidRPr="00AA020B">
              <w:rPr>
                <w:rFonts w:ascii="Times New Roman" w:hAnsi="Times New Roman" w:cs="Times New Roman"/>
                <w:sz w:val="28"/>
              </w:rPr>
              <w:t>Ш. Перро «Красная шапочка»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B2D72" w:rsidRPr="00AA020B" w:rsidRDefault="00AA020B" w:rsidP="00AA020B">
            <w:pPr>
              <w:rPr>
                <w:rFonts w:ascii="Times New Roman" w:hAnsi="Times New Roman" w:cs="Times New Roman"/>
                <w:sz w:val="28"/>
              </w:rPr>
            </w:pPr>
            <w:r w:rsidRPr="00AA020B">
              <w:rPr>
                <w:rFonts w:ascii="Times New Roman" w:hAnsi="Times New Roman" w:cs="Times New Roman"/>
                <w:sz w:val="28"/>
              </w:rPr>
              <w:t xml:space="preserve">Ш. Перро «Волшебницы» 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B2D72" w:rsidRPr="00AA020B" w:rsidRDefault="00AA020B" w:rsidP="00AA020B">
            <w:pPr>
              <w:rPr>
                <w:rFonts w:ascii="Times New Roman" w:hAnsi="Times New Roman" w:cs="Times New Roman"/>
                <w:sz w:val="28"/>
              </w:rPr>
            </w:pPr>
            <w:r w:rsidRPr="00AA020B">
              <w:rPr>
                <w:rFonts w:ascii="Times New Roman" w:hAnsi="Times New Roman" w:cs="Times New Roman"/>
                <w:sz w:val="28"/>
              </w:rPr>
              <w:t>Ш. Перро «Красавица и чудовище»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2B2D72" w:rsidRPr="00AA020B" w:rsidRDefault="00AA020B" w:rsidP="00AA020B">
            <w:pPr>
              <w:rPr>
                <w:rFonts w:ascii="Times New Roman" w:hAnsi="Times New Roman" w:cs="Times New Roman"/>
                <w:sz w:val="28"/>
              </w:rPr>
            </w:pPr>
            <w:r w:rsidRPr="00AA020B">
              <w:rPr>
                <w:rFonts w:ascii="Times New Roman" w:hAnsi="Times New Roman" w:cs="Times New Roman"/>
                <w:sz w:val="28"/>
              </w:rPr>
              <w:t>Братья Гримм «Горшок каши»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2B2D72" w:rsidRPr="00AA020B" w:rsidRDefault="00AA020B" w:rsidP="00AA020B">
            <w:pPr>
              <w:rPr>
                <w:rFonts w:ascii="Times New Roman" w:hAnsi="Times New Roman" w:cs="Times New Roman"/>
                <w:sz w:val="28"/>
              </w:rPr>
            </w:pPr>
            <w:r w:rsidRPr="00AA020B">
              <w:rPr>
                <w:rFonts w:ascii="Times New Roman" w:hAnsi="Times New Roman" w:cs="Times New Roman"/>
                <w:sz w:val="28"/>
              </w:rPr>
              <w:t>Братья Гримм «Белоснежка и семь гномов»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2B2D72" w:rsidRPr="002B2D72" w:rsidRDefault="003F099D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9D">
              <w:rPr>
                <w:rFonts w:ascii="Times New Roman" w:hAnsi="Times New Roman" w:cs="Times New Roman"/>
                <w:sz w:val="28"/>
              </w:rPr>
              <w:t>А. Митяев</w:t>
            </w:r>
            <w:r>
              <w:rPr>
                <w:rFonts w:ascii="Times New Roman" w:hAnsi="Times New Roman" w:cs="Times New Roman"/>
                <w:sz w:val="28"/>
              </w:rPr>
              <w:t xml:space="preserve">   Богатыри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2B2D72" w:rsidRPr="002B2D72" w:rsidRDefault="003F099D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Стихи и песни об армии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2B2D72" w:rsidRPr="002B2D72" w:rsidRDefault="003F099D" w:rsidP="003F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Стихи о маме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2D72" w:rsidRPr="002B2D72" w:rsidRDefault="002B2D72" w:rsidP="003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B2D72" w:rsidRPr="003F099D" w:rsidRDefault="00AA020B" w:rsidP="00AA020B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</w:rPr>
            </w:pPr>
            <w:r w:rsidRPr="003F099D">
              <w:rPr>
                <w:rFonts w:ascii="Times New Roman" w:hAnsi="Times New Roman" w:cs="Times New Roman"/>
                <w:sz w:val="28"/>
              </w:rPr>
              <w:t>В. Астафьев «Радость первого полёта»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B2D72" w:rsidRPr="003F099D" w:rsidRDefault="00AA020B" w:rsidP="003F099D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</w:rPr>
            </w:pPr>
            <w:r w:rsidRPr="003F099D">
              <w:rPr>
                <w:rFonts w:ascii="Times New Roman" w:hAnsi="Times New Roman" w:cs="Times New Roman"/>
                <w:sz w:val="28"/>
              </w:rPr>
              <w:t>В. Бианки «Сова»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B2D72" w:rsidRPr="003F099D" w:rsidRDefault="00AA020B" w:rsidP="003F099D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</w:rPr>
            </w:pPr>
            <w:r w:rsidRPr="003F099D">
              <w:rPr>
                <w:rFonts w:ascii="Times New Roman" w:hAnsi="Times New Roman" w:cs="Times New Roman"/>
                <w:sz w:val="28"/>
              </w:rPr>
              <w:t>В. Бианки «Мастер без топора»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B2D72" w:rsidRPr="003F099D" w:rsidRDefault="00AA020B" w:rsidP="003F099D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</w:rPr>
            </w:pPr>
            <w:r w:rsidRPr="003F099D">
              <w:rPr>
                <w:rFonts w:ascii="Times New Roman" w:hAnsi="Times New Roman" w:cs="Times New Roman"/>
                <w:sz w:val="28"/>
              </w:rPr>
              <w:t xml:space="preserve">В. Бианки </w:t>
            </w:r>
            <w:r w:rsidR="003F099D">
              <w:rPr>
                <w:rFonts w:ascii="Times New Roman" w:hAnsi="Times New Roman" w:cs="Times New Roman"/>
                <w:sz w:val="28"/>
              </w:rPr>
              <w:t>«</w:t>
            </w:r>
            <w:r w:rsidRPr="003F099D">
              <w:rPr>
                <w:rFonts w:ascii="Times New Roman" w:hAnsi="Times New Roman" w:cs="Times New Roman"/>
                <w:sz w:val="28"/>
              </w:rPr>
              <w:t>Чей нос лучше»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B2D72" w:rsidRPr="002B2D72" w:rsidRDefault="003F099D" w:rsidP="003F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«Птичье радио»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2B2D72" w:rsidRPr="002B2D72" w:rsidRDefault="003F099D" w:rsidP="003F099D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99D">
              <w:rPr>
                <w:rFonts w:ascii="Times New Roman" w:hAnsi="Times New Roman" w:cs="Times New Roman"/>
                <w:sz w:val="28"/>
              </w:rPr>
              <w:t>П. Синявский «Зелёная аптека»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2B2D72" w:rsidRPr="003F099D" w:rsidRDefault="003F099D" w:rsidP="00866481">
            <w:pPr>
              <w:rPr>
                <w:rFonts w:ascii="Times New Roman" w:hAnsi="Times New Roman" w:cs="Times New Roman"/>
                <w:sz w:val="28"/>
              </w:rPr>
            </w:pPr>
            <w:r w:rsidRPr="003F099D">
              <w:rPr>
                <w:rFonts w:ascii="Times New Roman" w:hAnsi="Times New Roman" w:cs="Times New Roman"/>
                <w:sz w:val="28"/>
              </w:rPr>
              <w:t>Стихи русских поэтов о весне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2" w:rsidTr="003F099D">
        <w:tc>
          <w:tcPr>
            <w:tcW w:w="169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2B2D72" w:rsidRPr="003F099D" w:rsidRDefault="003F099D" w:rsidP="00866481">
            <w:pPr>
              <w:rPr>
                <w:rFonts w:ascii="Times New Roman" w:hAnsi="Times New Roman" w:cs="Times New Roman"/>
                <w:sz w:val="28"/>
              </w:rPr>
            </w:pPr>
            <w:r w:rsidRPr="003F099D">
              <w:rPr>
                <w:rFonts w:ascii="Times New Roman" w:hAnsi="Times New Roman" w:cs="Times New Roman"/>
                <w:sz w:val="28"/>
              </w:rPr>
              <w:t>Стихи русских поэтов о лете</w:t>
            </w:r>
          </w:p>
        </w:tc>
        <w:tc>
          <w:tcPr>
            <w:tcW w:w="1666" w:type="dxa"/>
          </w:tcPr>
          <w:p w:rsidR="002B2D72" w:rsidRPr="002B2D72" w:rsidRDefault="002B2D72" w:rsidP="0086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D72" w:rsidRDefault="002B2D72" w:rsidP="00866481"/>
    <w:p w:rsidR="00866481" w:rsidRDefault="00866481" w:rsidP="00255EB2"/>
    <w:sectPr w:rsidR="00866481" w:rsidSect="00D41C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342"/>
    <w:rsid w:val="00054316"/>
    <w:rsid w:val="000670C3"/>
    <w:rsid w:val="000B19F2"/>
    <w:rsid w:val="000E5841"/>
    <w:rsid w:val="00162E85"/>
    <w:rsid w:val="00167547"/>
    <w:rsid w:val="00222A3E"/>
    <w:rsid w:val="00227A96"/>
    <w:rsid w:val="0023728F"/>
    <w:rsid w:val="00252579"/>
    <w:rsid w:val="00255EB2"/>
    <w:rsid w:val="00293418"/>
    <w:rsid w:val="002B2D72"/>
    <w:rsid w:val="002B654A"/>
    <w:rsid w:val="00331312"/>
    <w:rsid w:val="003A21BC"/>
    <w:rsid w:val="003F099D"/>
    <w:rsid w:val="004964D7"/>
    <w:rsid w:val="004E05E4"/>
    <w:rsid w:val="005D5A65"/>
    <w:rsid w:val="0065534A"/>
    <w:rsid w:val="006B4BCA"/>
    <w:rsid w:val="00715127"/>
    <w:rsid w:val="007175C8"/>
    <w:rsid w:val="007B21C8"/>
    <w:rsid w:val="007F7342"/>
    <w:rsid w:val="00866481"/>
    <w:rsid w:val="00977056"/>
    <w:rsid w:val="009E772C"/>
    <w:rsid w:val="00A372B4"/>
    <w:rsid w:val="00A80E14"/>
    <w:rsid w:val="00AA020B"/>
    <w:rsid w:val="00AA228D"/>
    <w:rsid w:val="00AE0BC7"/>
    <w:rsid w:val="00B14915"/>
    <w:rsid w:val="00B91CC7"/>
    <w:rsid w:val="00BF5CC5"/>
    <w:rsid w:val="00C811B0"/>
    <w:rsid w:val="00C8338F"/>
    <w:rsid w:val="00D02817"/>
    <w:rsid w:val="00D41CC5"/>
    <w:rsid w:val="00D73A04"/>
    <w:rsid w:val="00D96B5A"/>
    <w:rsid w:val="00DB5DB8"/>
    <w:rsid w:val="00DE3C56"/>
    <w:rsid w:val="00E0574F"/>
    <w:rsid w:val="00E11A20"/>
    <w:rsid w:val="00E551F0"/>
    <w:rsid w:val="00E90E95"/>
    <w:rsid w:val="00EE3C9A"/>
    <w:rsid w:val="00F00D76"/>
    <w:rsid w:val="00F10547"/>
    <w:rsid w:val="00F46604"/>
    <w:rsid w:val="00F93B5F"/>
    <w:rsid w:val="00FA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2"/>
  </w:style>
  <w:style w:type="paragraph" w:styleId="3">
    <w:name w:val="heading 3"/>
    <w:basedOn w:val="a"/>
    <w:next w:val="a"/>
    <w:link w:val="30"/>
    <w:qFormat/>
    <w:rsid w:val="008664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66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86648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86648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86648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4">
    <w:name w:val="Body Text"/>
    <w:basedOn w:val="a"/>
    <w:link w:val="a5"/>
    <w:rsid w:val="0023728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728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4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2"/>
  </w:style>
  <w:style w:type="paragraph" w:styleId="3">
    <w:name w:val="heading 3"/>
    <w:basedOn w:val="a"/>
    <w:next w:val="a"/>
    <w:link w:val="30"/>
    <w:qFormat/>
    <w:rsid w:val="008664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66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86648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86648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86648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4">
    <w:name w:val="Body Text"/>
    <w:basedOn w:val="a"/>
    <w:link w:val="a5"/>
    <w:rsid w:val="0023728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728F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20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Скорынина</dc:creator>
  <cp:keywords/>
  <dc:description/>
  <cp:lastModifiedBy>Никита</cp:lastModifiedBy>
  <cp:revision>11</cp:revision>
  <dcterms:created xsi:type="dcterms:W3CDTF">2014-06-18T11:08:00Z</dcterms:created>
  <dcterms:modified xsi:type="dcterms:W3CDTF">2016-10-14T18:25:00Z</dcterms:modified>
</cp:coreProperties>
</file>